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32"/>
      </w:tblGrid>
      <w:tr w:rsidR="002A1636" w:rsidRPr="008B4FE6" w14:paraId="43313457" w14:textId="77777777" w:rsidTr="006E07CD">
        <w:trPr>
          <w:trHeight w:val="1611"/>
        </w:trPr>
        <w:tc>
          <w:tcPr>
            <w:tcW w:w="6631" w:type="dxa"/>
            <w:gridSpan w:val="17"/>
          </w:tcPr>
          <w:p w14:paraId="34353FE3" w14:textId="77777777" w:rsidR="002A1636" w:rsidRPr="008B4FE6" w:rsidRDefault="002A1636" w:rsidP="00616511">
            <w:pPr>
              <w:spacing w:before="120"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r w:rsidRPr="008B4FE6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79E0C220" w14:textId="63D27A06" w:rsidR="002A1636" w:rsidRPr="008B4FE6" w:rsidRDefault="00114A0B" w:rsidP="008F2565">
            <w:pPr>
              <w:spacing w:line="240" w:lineRule="auto"/>
              <w:ind w:hanging="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Rozporządzenie Ministra Infrastruktury zmieniające </w:t>
            </w:r>
            <w:r w:rsidR="0049067F">
              <w:rPr>
                <w:rFonts w:ascii="Times New Roman" w:hAnsi="Times New Roman"/>
                <w:color w:val="000000"/>
              </w:rPr>
              <w:t xml:space="preserve">rozporządzenie </w:t>
            </w:r>
            <w:r w:rsidR="001D5CA0">
              <w:rPr>
                <w:rFonts w:ascii="Times New Roman" w:hAnsi="Times New Roman"/>
                <w:color w:val="000000"/>
              </w:rPr>
              <w:br/>
            </w:r>
            <w:r w:rsidR="008F2565" w:rsidRPr="008F2565">
              <w:rPr>
                <w:rFonts w:ascii="Times New Roman" w:hAnsi="Times New Roman"/>
                <w:color w:val="000000"/>
              </w:rPr>
              <w:t>w sprawie zakazów lub ograniczeń lotów na czas dłuższy niż 3 miesiące</w:t>
            </w:r>
          </w:p>
          <w:p w14:paraId="3E843D96" w14:textId="77777777" w:rsidR="002A1636" w:rsidRPr="008B4FE6" w:rsidRDefault="002A1636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4D6754F1" w14:textId="77777777" w:rsidR="00524D60" w:rsidRDefault="00524D60" w:rsidP="00524D6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Ministerstwo Infrastruktury – wiodące</w:t>
            </w:r>
          </w:p>
          <w:p w14:paraId="10327181" w14:textId="77777777" w:rsidR="00524D60" w:rsidRDefault="00524D60" w:rsidP="00524D6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Ministerstwo Obrony Narodowej – współpracujące</w:t>
            </w:r>
          </w:p>
          <w:p w14:paraId="7A390E11" w14:textId="77777777" w:rsidR="00524D60" w:rsidRDefault="00524D60" w:rsidP="00524D6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Ministerstwo Spraw Wewnętrznych i Administracji – współpracujące</w:t>
            </w:r>
          </w:p>
          <w:p w14:paraId="79DDA8D2" w14:textId="77777777" w:rsidR="00524D60" w:rsidRDefault="00524D60" w:rsidP="00524D60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Ministerstwo Klimatu i Środowiska </w:t>
            </w:r>
            <w:r w:rsidRPr="00207D1D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współpracujące</w:t>
            </w:r>
          </w:p>
          <w:p w14:paraId="6E2A4439" w14:textId="727988CF" w:rsidR="002A1636" w:rsidRPr="0079364D" w:rsidRDefault="002A1636" w:rsidP="001B346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9364D">
              <w:rPr>
                <w:rFonts w:ascii="Times New Roman" w:hAnsi="Times New Roman"/>
                <w:b/>
              </w:rPr>
              <w:t xml:space="preserve">Osoba odpowiedzialna za projekt w randze Ministra, Sekretarza Stanu lub Podsekretarza Stanu </w:t>
            </w:r>
          </w:p>
          <w:p w14:paraId="3B825B1F" w14:textId="7F6DB28C" w:rsidR="00524D60" w:rsidRPr="0079364D" w:rsidRDefault="00524D60" w:rsidP="00495CDD">
            <w:pPr>
              <w:spacing w:after="120" w:line="240" w:lineRule="auto"/>
              <w:rPr>
                <w:rFonts w:ascii="Times New Roman" w:hAnsi="Times New Roman"/>
              </w:rPr>
            </w:pPr>
            <w:r w:rsidRPr="0079364D">
              <w:rPr>
                <w:rFonts w:ascii="Times New Roman" w:hAnsi="Times New Roman"/>
              </w:rPr>
              <w:t>Maciej Lasek – Sekretarz Stanu w Ministerstwie Infrastruktury</w:t>
            </w:r>
          </w:p>
          <w:p w14:paraId="66882C53" w14:textId="77777777" w:rsidR="002A1636" w:rsidRPr="008B4FE6" w:rsidRDefault="002A1636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11196278" w14:textId="3B22A10F" w:rsidR="002A1636" w:rsidRPr="00495CDD" w:rsidRDefault="00A021BB" w:rsidP="00524D60">
            <w:pPr>
              <w:spacing w:after="120" w:line="240" w:lineRule="auto"/>
              <w:ind w:hanging="34"/>
              <w:rPr>
                <w:rFonts w:ascii="Times New Roman" w:hAnsi="Times New Roman"/>
                <w:color w:val="000000"/>
                <w:lang w:val="en-GB"/>
              </w:rPr>
            </w:pPr>
            <w:r w:rsidRPr="00A021BB">
              <w:rPr>
                <w:rFonts w:ascii="Times New Roman" w:hAnsi="Times New Roman"/>
                <w:color w:val="000000"/>
              </w:rPr>
              <w:t>Jadwiga Żandarska – Dyrektor Departamentu Lotnictwa w Ministerstwie Infrastruktury (tel. 22 630 13 39, e-mail: sekretariatDL@mi.gov.pl)</w:t>
            </w:r>
          </w:p>
        </w:tc>
        <w:tc>
          <w:tcPr>
            <w:tcW w:w="4316" w:type="dxa"/>
            <w:gridSpan w:val="12"/>
            <w:shd w:val="clear" w:color="auto" w:fill="FFFFFF"/>
          </w:tcPr>
          <w:p w14:paraId="15E341CE" w14:textId="79A6C904" w:rsidR="002A1636" w:rsidRPr="00642825" w:rsidRDefault="002A1636" w:rsidP="00495CDD">
            <w:pPr>
              <w:spacing w:before="12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="007924A4">
              <w:rPr>
                <w:rFonts w:ascii="Times New Roman" w:hAnsi="Times New Roman"/>
                <w:sz w:val="21"/>
                <w:szCs w:val="21"/>
              </w:rPr>
              <w:t>1</w:t>
            </w:r>
            <w:r w:rsidR="008E457D">
              <w:rPr>
                <w:rFonts w:ascii="Times New Roman" w:hAnsi="Times New Roman"/>
                <w:sz w:val="21"/>
                <w:szCs w:val="21"/>
              </w:rPr>
              <w:t>5</w:t>
            </w:r>
            <w:r w:rsidR="006F758A">
              <w:rPr>
                <w:rFonts w:ascii="Times New Roman" w:hAnsi="Times New Roman"/>
                <w:sz w:val="21"/>
                <w:szCs w:val="21"/>
              </w:rPr>
              <w:t>.</w:t>
            </w:r>
            <w:r w:rsidR="00C23F27">
              <w:rPr>
                <w:rFonts w:ascii="Times New Roman" w:hAnsi="Times New Roman"/>
                <w:sz w:val="21"/>
                <w:szCs w:val="21"/>
              </w:rPr>
              <w:t>10</w:t>
            </w:r>
            <w:r>
              <w:rPr>
                <w:rFonts w:ascii="Times New Roman" w:hAnsi="Times New Roman"/>
                <w:sz w:val="21"/>
                <w:szCs w:val="21"/>
              </w:rPr>
              <w:t>.202</w:t>
            </w:r>
            <w:r w:rsidR="0004201E">
              <w:rPr>
                <w:rFonts w:ascii="Times New Roman" w:hAnsi="Times New Roman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r.</w:t>
            </w:r>
          </w:p>
          <w:p w14:paraId="4A6035C1" w14:textId="77777777" w:rsidR="002A1636" w:rsidRDefault="002A1636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67FB169C" w14:textId="77777777" w:rsidR="002A1636" w:rsidRPr="0065019F" w:rsidRDefault="002A1636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19F">
              <w:rPr>
                <w:rFonts w:ascii="Times New Roman" w:hAnsi="Times New Roman"/>
                <w:b/>
              </w:rPr>
              <w:t xml:space="preserve">Źródło: </w:t>
            </w:r>
            <w:bookmarkStart w:id="1" w:name="Lista1"/>
          </w:p>
          <w:bookmarkEnd w:id="1"/>
          <w:p w14:paraId="269F5549" w14:textId="4169902C" w:rsidR="00581BF4" w:rsidRDefault="00574B64" w:rsidP="00581BF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581BF4">
              <w:rPr>
                <w:rFonts w:ascii="Times New Roman" w:hAnsi="Times New Roman"/>
              </w:rPr>
              <w:t>rt. 119 ust. 4 pkt 1 ustawy z dnia 3 lipca 2002 r. – Prawo lotnicze (</w:t>
            </w:r>
            <w:r w:rsidR="00A021BB">
              <w:rPr>
                <w:rFonts w:ascii="Times New Roman" w:hAnsi="Times New Roman"/>
              </w:rPr>
              <w:t xml:space="preserve">Dz. U. z 2023 r poz. 2110, z </w:t>
            </w:r>
            <w:proofErr w:type="spellStart"/>
            <w:r w:rsidR="00A021BB">
              <w:rPr>
                <w:rFonts w:ascii="Times New Roman" w:hAnsi="Times New Roman"/>
              </w:rPr>
              <w:t>późn</w:t>
            </w:r>
            <w:proofErr w:type="spellEnd"/>
            <w:r w:rsidR="00A021BB">
              <w:rPr>
                <w:rFonts w:ascii="Times New Roman" w:hAnsi="Times New Roman"/>
              </w:rPr>
              <w:t>. zm.</w:t>
            </w:r>
            <w:r w:rsidR="00581BF4">
              <w:rPr>
                <w:rFonts w:ascii="Times New Roman" w:hAnsi="Times New Roman"/>
              </w:rPr>
              <w:t>)</w:t>
            </w:r>
          </w:p>
          <w:p w14:paraId="4997999A" w14:textId="09CCCA38" w:rsidR="002A1636" w:rsidRPr="0065019F" w:rsidRDefault="002A1636" w:rsidP="00F76884">
            <w:pPr>
              <w:spacing w:line="240" w:lineRule="auto"/>
              <w:rPr>
                <w:rFonts w:ascii="Times New Roman" w:hAnsi="Times New Roman"/>
              </w:rPr>
            </w:pPr>
          </w:p>
          <w:p w14:paraId="57EC78BE" w14:textId="3902DEA5" w:rsidR="002A1636" w:rsidRPr="00DF61C8" w:rsidRDefault="002A1636" w:rsidP="007943E2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DF61C8">
              <w:rPr>
                <w:rFonts w:ascii="Times New Roman" w:hAnsi="Times New Roman"/>
                <w:b/>
                <w:color w:val="000000"/>
              </w:rPr>
              <w:t>Nr w wykazie prac legislacyjnych Rady Ministrów</w:t>
            </w:r>
            <w:r w:rsidR="0018265A" w:rsidRPr="00DF61C8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25E0FC06" w14:textId="3D8128C2" w:rsidR="002A1636" w:rsidRPr="008B4FE6" w:rsidRDefault="00DF61C8" w:rsidP="005E1E2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1C8">
              <w:rPr>
                <w:rFonts w:ascii="Times New Roman" w:hAnsi="Times New Roman"/>
                <w:color w:val="000000"/>
              </w:rPr>
              <w:t>140</w:t>
            </w:r>
          </w:p>
        </w:tc>
      </w:tr>
      <w:tr w:rsidR="002A1636" w:rsidRPr="0022687A" w14:paraId="2E79385A" w14:textId="77777777" w:rsidTr="006E07CD">
        <w:trPr>
          <w:trHeight w:val="142"/>
        </w:trPr>
        <w:tc>
          <w:tcPr>
            <w:tcW w:w="10947" w:type="dxa"/>
            <w:gridSpan w:val="29"/>
            <w:shd w:val="clear" w:color="auto" w:fill="99CCFF"/>
          </w:tcPr>
          <w:p w14:paraId="51B1D65B" w14:textId="77777777" w:rsidR="002A1636" w:rsidRPr="00627221" w:rsidRDefault="002A1636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2A1636" w:rsidRPr="008B4FE6" w14:paraId="1DBF892E" w14:textId="77777777" w:rsidTr="006E07CD">
        <w:trPr>
          <w:trHeight w:val="333"/>
        </w:trPr>
        <w:tc>
          <w:tcPr>
            <w:tcW w:w="10947" w:type="dxa"/>
            <w:gridSpan w:val="29"/>
            <w:shd w:val="clear" w:color="auto" w:fill="99CCFF"/>
            <w:vAlign w:val="center"/>
          </w:tcPr>
          <w:p w14:paraId="7B739F9F" w14:textId="77777777" w:rsidR="002A1636" w:rsidRPr="008B4FE6" w:rsidRDefault="002A163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>Jaki problem jest rozwiązywany</w:t>
            </w:r>
            <w:r>
              <w:rPr>
                <w:rFonts w:ascii="Times New Roman" w:hAnsi="Times New Roman"/>
                <w:b/>
              </w:rPr>
              <w:t>?</w:t>
            </w:r>
            <w:bookmarkStart w:id="2" w:name="Wybór1"/>
            <w:bookmarkEnd w:id="2"/>
          </w:p>
        </w:tc>
      </w:tr>
      <w:tr w:rsidR="002A1636" w:rsidRPr="008B4FE6" w14:paraId="3EB5DCB2" w14:textId="77777777" w:rsidTr="006E07CD">
        <w:trPr>
          <w:trHeight w:val="142"/>
        </w:trPr>
        <w:tc>
          <w:tcPr>
            <w:tcW w:w="10947" w:type="dxa"/>
            <w:gridSpan w:val="29"/>
            <w:shd w:val="clear" w:color="auto" w:fill="FFFFFF"/>
          </w:tcPr>
          <w:p w14:paraId="566633CC" w14:textId="2CECD64C" w:rsidR="00DF55E7" w:rsidRPr="00DF55E7" w:rsidRDefault="001C6DE6" w:rsidP="00495CD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Zgodnie z</w:t>
            </w:r>
            <w:r w:rsidR="00FB211F">
              <w:rPr>
                <w:rFonts w:ascii="Times New Roman" w:hAnsi="Times New Roman"/>
                <w:color w:val="000000"/>
              </w:rPr>
              <w:t xml:space="preserve"> obowiązującym</w:t>
            </w:r>
            <w:r w:rsidR="00DF55E7">
              <w:rPr>
                <w:rFonts w:ascii="Times New Roman" w:hAnsi="Times New Roman"/>
                <w:color w:val="000000"/>
              </w:rPr>
              <w:t xml:space="preserve"> § 3 ust. 1 pkt 2 rozporządzenia Ministra Infrastruktury </w:t>
            </w:r>
            <w:r w:rsidR="00DF55E7" w:rsidRPr="008F2565">
              <w:rPr>
                <w:rFonts w:ascii="Times New Roman" w:hAnsi="Times New Roman"/>
                <w:color w:val="000000"/>
              </w:rPr>
              <w:t>z dnia 5 marca 2019 r.</w:t>
            </w:r>
            <w:r w:rsidR="00DF55E7">
              <w:rPr>
                <w:rFonts w:ascii="Times New Roman" w:hAnsi="Times New Roman"/>
                <w:color w:val="000000"/>
              </w:rPr>
              <w:t xml:space="preserve"> </w:t>
            </w:r>
            <w:r w:rsidR="00DF55E7" w:rsidRPr="008F2565">
              <w:rPr>
                <w:rFonts w:ascii="Times New Roman" w:hAnsi="Times New Roman"/>
                <w:color w:val="000000"/>
              </w:rPr>
              <w:t>w sprawie zakazów lub ograniczeń lotów na czas dłuższy niż 3 miesiące</w:t>
            </w:r>
            <w:r w:rsidR="00635839">
              <w:rPr>
                <w:rFonts w:ascii="Times New Roman" w:hAnsi="Times New Roman"/>
                <w:color w:val="000000"/>
              </w:rPr>
              <w:t xml:space="preserve"> (</w:t>
            </w:r>
            <w:r w:rsidR="00A021BB" w:rsidRPr="00A021BB">
              <w:rPr>
                <w:rFonts w:ascii="Times New Roman" w:hAnsi="Times New Roman"/>
                <w:color w:val="000000"/>
              </w:rPr>
              <w:t>Dz. U. z 2025 r. poz. 947</w:t>
            </w:r>
            <w:r w:rsidR="00635839">
              <w:rPr>
                <w:rFonts w:ascii="Times New Roman" w:hAnsi="Times New Roman"/>
                <w:color w:val="000000"/>
              </w:rPr>
              <w:t>)</w:t>
            </w:r>
            <w:r w:rsidR="003C1270">
              <w:rPr>
                <w:rFonts w:ascii="Times New Roman" w:hAnsi="Times New Roman"/>
                <w:color w:val="000000"/>
              </w:rPr>
              <w:t xml:space="preserve">, </w:t>
            </w:r>
            <w:r w:rsidR="00DF55E7">
              <w:rPr>
                <w:rFonts w:ascii="Times New Roman" w:hAnsi="Times New Roman"/>
                <w:color w:val="000000"/>
              </w:rPr>
              <w:t>dalej</w:t>
            </w:r>
            <w:r w:rsidR="003C1270">
              <w:rPr>
                <w:rFonts w:ascii="Times New Roman" w:hAnsi="Times New Roman"/>
                <w:color w:val="000000"/>
              </w:rPr>
              <w:t xml:space="preserve"> jako</w:t>
            </w:r>
            <w:r w:rsidR="00DF55E7">
              <w:rPr>
                <w:rFonts w:ascii="Times New Roman" w:hAnsi="Times New Roman"/>
                <w:color w:val="000000"/>
              </w:rPr>
              <w:t xml:space="preserve"> </w:t>
            </w:r>
            <w:r w:rsidR="003C1270">
              <w:rPr>
                <w:rFonts w:ascii="Times New Roman" w:hAnsi="Times New Roman"/>
                <w:color w:val="000000"/>
              </w:rPr>
              <w:t>„rozporządzenie”</w:t>
            </w:r>
            <w:r w:rsidR="00DF55E7">
              <w:rPr>
                <w:rFonts w:ascii="Times New Roman" w:hAnsi="Times New Roman"/>
                <w:color w:val="000000"/>
              </w:rPr>
              <w:t>, w</w:t>
            </w:r>
            <w:r w:rsidR="00DF55E7" w:rsidRPr="00DF55E7">
              <w:rPr>
                <w:rFonts w:ascii="Times New Roman" w:hAnsi="Times New Roman"/>
                <w:color w:val="000000"/>
              </w:rPr>
              <w:t xml:space="preserve"> polskiej przestrzeni powietrznej wprowadza się zakaz wykonywania lotów nad obszarami miast w ich granicach administracyjnyc</w:t>
            </w:r>
            <w:r w:rsidR="00160849">
              <w:rPr>
                <w:rFonts w:ascii="Times New Roman" w:hAnsi="Times New Roman"/>
                <w:color w:val="000000"/>
              </w:rPr>
              <w:t>h do określonych wysokości,</w:t>
            </w:r>
            <w:r w:rsidR="00DF55E7" w:rsidRPr="00DF55E7">
              <w:rPr>
                <w:rFonts w:ascii="Times New Roman" w:hAnsi="Times New Roman"/>
                <w:color w:val="000000"/>
              </w:rPr>
              <w:t xml:space="preserve"> </w:t>
            </w:r>
            <w:r w:rsidR="007C3175">
              <w:rPr>
                <w:rFonts w:ascii="Times New Roman" w:hAnsi="Times New Roman"/>
                <w:color w:val="000000"/>
              </w:rPr>
              <w:t>z uwzględnieniem liczby mieszkańców.</w:t>
            </w:r>
          </w:p>
          <w:p w14:paraId="1A5ED4E3" w14:textId="0D7BF9BE" w:rsidR="002D642B" w:rsidRPr="002D642B" w:rsidRDefault="0000256F" w:rsidP="00495CDD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 związku z licznymi wystąpieniami przedstawicielami środowiska lotnictwa ogólnego oraz przeprowadzonymi analizami</w:t>
            </w:r>
            <w:r w:rsidR="002D642B">
              <w:rPr>
                <w:rFonts w:ascii="Times New Roman" w:hAnsi="Times New Roman"/>
                <w:color w:val="000000"/>
              </w:rPr>
              <w:t xml:space="preserve">, </w:t>
            </w:r>
            <w:r w:rsidR="00021C67">
              <w:rPr>
                <w:rFonts w:ascii="Times New Roman" w:hAnsi="Times New Roman"/>
                <w:color w:val="000000"/>
              </w:rPr>
              <w:t>proponuje się</w:t>
            </w:r>
            <w:r w:rsidR="002D642B">
              <w:rPr>
                <w:rFonts w:ascii="Times New Roman" w:hAnsi="Times New Roman"/>
                <w:color w:val="000000"/>
              </w:rPr>
              <w:t xml:space="preserve"> zmian</w:t>
            </w:r>
            <w:r w:rsidR="00021C67">
              <w:rPr>
                <w:rFonts w:ascii="Times New Roman" w:hAnsi="Times New Roman"/>
                <w:color w:val="000000"/>
              </w:rPr>
              <w:t>ę</w:t>
            </w:r>
            <w:r w:rsidR="002D642B">
              <w:rPr>
                <w:rFonts w:ascii="Times New Roman" w:hAnsi="Times New Roman"/>
                <w:color w:val="000000"/>
              </w:rPr>
              <w:t xml:space="preserve"> rozporządzeni</w:t>
            </w:r>
            <w:r w:rsidR="00021C67">
              <w:rPr>
                <w:rFonts w:ascii="Times New Roman" w:hAnsi="Times New Roman"/>
                <w:color w:val="000000"/>
              </w:rPr>
              <w:t>a</w:t>
            </w:r>
            <w:r w:rsidR="002D642B">
              <w:rPr>
                <w:rFonts w:ascii="Times New Roman" w:hAnsi="Times New Roman"/>
                <w:color w:val="000000"/>
              </w:rPr>
              <w:t xml:space="preserve"> </w:t>
            </w:r>
            <w:r w:rsidR="00021C67">
              <w:rPr>
                <w:rFonts w:ascii="Times New Roman" w:hAnsi="Times New Roman"/>
                <w:color w:val="000000"/>
              </w:rPr>
              <w:t>zmierzającą do</w:t>
            </w:r>
            <w:r w:rsidR="002D642B">
              <w:rPr>
                <w:rFonts w:ascii="Times New Roman" w:hAnsi="Times New Roman"/>
                <w:color w:val="000000"/>
              </w:rPr>
              <w:t xml:space="preserve"> eliminacj</w:t>
            </w:r>
            <w:r w:rsidR="00021C67">
              <w:rPr>
                <w:rFonts w:ascii="Times New Roman" w:hAnsi="Times New Roman"/>
                <w:color w:val="000000"/>
              </w:rPr>
              <w:t>i</w:t>
            </w:r>
            <w:r w:rsidR="002D642B">
              <w:rPr>
                <w:rFonts w:ascii="Times New Roman" w:hAnsi="Times New Roman"/>
                <w:color w:val="000000"/>
              </w:rPr>
              <w:t xml:space="preserve"> problemów </w:t>
            </w:r>
            <w:r w:rsidR="002D642B" w:rsidRPr="002D642B">
              <w:rPr>
                <w:rFonts w:ascii="Times New Roman" w:hAnsi="Times New Roman"/>
                <w:color w:val="000000"/>
              </w:rPr>
              <w:t>związan</w:t>
            </w:r>
            <w:r w:rsidR="002D642B">
              <w:rPr>
                <w:rFonts w:ascii="Times New Roman" w:hAnsi="Times New Roman"/>
                <w:color w:val="000000"/>
              </w:rPr>
              <w:t>ych</w:t>
            </w:r>
            <w:r w:rsidR="002D642B" w:rsidRPr="002D642B">
              <w:rPr>
                <w:rFonts w:ascii="Times New Roman" w:hAnsi="Times New Roman"/>
                <w:color w:val="000000"/>
              </w:rPr>
              <w:t xml:space="preserve"> </w:t>
            </w:r>
            <w:r w:rsidR="00495CDD">
              <w:rPr>
                <w:rFonts w:ascii="Times New Roman" w:hAnsi="Times New Roman"/>
                <w:color w:val="000000"/>
              </w:rPr>
              <w:br/>
            </w:r>
            <w:r w:rsidR="002D642B" w:rsidRPr="002D642B">
              <w:rPr>
                <w:rFonts w:ascii="Times New Roman" w:hAnsi="Times New Roman"/>
                <w:color w:val="000000"/>
              </w:rPr>
              <w:t xml:space="preserve">z przestrzeganiem ograniczeń nałożonych w § 3 ust. 1 pkt 2 rozporządzenia, </w:t>
            </w:r>
            <w:r w:rsidR="00E47114">
              <w:rPr>
                <w:rFonts w:ascii="Times New Roman" w:hAnsi="Times New Roman"/>
                <w:color w:val="000000"/>
              </w:rPr>
              <w:t xml:space="preserve">spowodowanych </w:t>
            </w:r>
            <w:r w:rsidR="002D642B" w:rsidRPr="002D642B">
              <w:rPr>
                <w:rFonts w:ascii="Times New Roman" w:hAnsi="Times New Roman"/>
                <w:color w:val="000000"/>
              </w:rPr>
              <w:t>utrudni</w:t>
            </w:r>
            <w:r w:rsidR="00E47114">
              <w:rPr>
                <w:rFonts w:ascii="Times New Roman" w:hAnsi="Times New Roman"/>
                <w:color w:val="000000"/>
              </w:rPr>
              <w:t>e</w:t>
            </w:r>
            <w:r w:rsidR="002D642B" w:rsidRPr="002D642B">
              <w:rPr>
                <w:rFonts w:ascii="Times New Roman" w:hAnsi="Times New Roman"/>
                <w:color w:val="000000"/>
              </w:rPr>
              <w:t>n</w:t>
            </w:r>
            <w:r w:rsidR="00E47114">
              <w:rPr>
                <w:rFonts w:ascii="Times New Roman" w:hAnsi="Times New Roman"/>
                <w:color w:val="000000"/>
              </w:rPr>
              <w:t>iami</w:t>
            </w:r>
            <w:r w:rsidR="002D642B" w:rsidRPr="002D642B">
              <w:rPr>
                <w:rFonts w:ascii="Times New Roman" w:hAnsi="Times New Roman"/>
                <w:color w:val="000000"/>
              </w:rPr>
              <w:t xml:space="preserve"> na etapie przygotowania i wykonywania lotu, </w:t>
            </w:r>
            <w:r w:rsidR="002D1E00">
              <w:rPr>
                <w:rFonts w:ascii="Times New Roman" w:hAnsi="Times New Roman"/>
                <w:color w:val="000000"/>
              </w:rPr>
              <w:t>związanych z</w:t>
            </w:r>
            <w:r w:rsidR="002D642B" w:rsidRPr="002D642B">
              <w:rPr>
                <w:rFonts w:ascii="Times New Roman" w:hAnsi="Times New Roman"/>
                <w:color w:val="000000"/>
              </w:rPr>
              <w:t xml:space="preserve"> </w:t>
            </w:r>
            <w:r w:rsidR="002D1E00">
              <w:rPr>
                <w:rFonts w:ascii="Times New Roman" w:hAnsi="Times New Roman"/>
                <w:color w:val="000000"/>
              </w:rPr>
              <w:t xml:space="preserve">koniecznością </w:t>
            </w:r>
            <w:r w:rsidR="002D642B" w:rsidRPr="002D642B">
              <w:rPr>
                <w:rFonts w:ascii="Times New Roman" w:hAnsi="Times New Roman"/>
                <w:color w:val="000000"/>
              </w:rPr>
              <w:t>każdorazowego ustalenia liczby mieszkańców danego miasta</w:t>
            </w:r>
            <w:r w:rsidR="002D1E00">
              <w:rPr>
                <w:rFonts w:ascii="Times New Roman" w:hAnsi="Times New Roman"/>
                <w:color w:val="000000"/>
              </w:rPr>
              <w:t xml:space="preserve"> oraz</w:t>
            </w:r>
            <w:r w:rsidR="002D642B" w:rsidRPr="002D642B">
              <w:rPr>
                <w:rFonts w:ascii="Times New Roman" w:hAnsi="Times New Roman"/>
                <w:color w:val="000000"/>
              </w:rPr>
              <w:t>, jeśli miasto objęte jest zakazem, przebieg</w:t>
            </w:r>
            <w:r w:rsidR="002D1E00">
              <w:rPr>
                <w:rFonts w:ascii="Times New Roman" w:hAnsi="Times New Roman"/>
                <w:color w:val="000000"/>
              </w:rPr>
              <w:t>u</w:t>
            </w:r>
            <w:r w:rsidR="002D642B" w:rsidRPr="002D642B">
              <w:rPr>
                <w:rFonts w:ascii="Times New Roman" w:hAnsi="Times New Roman"/>
                <w:color w:val="000000"/>
              </w:rPr>
              <w:t xml:space="preserve"> jego granic administracyjnych.</w:t>
            </w:r>
          </w:p>
          <w:p w14:paraId="31AEE4EF" w14:textId="77777777" w:rsidR="005C3F19" w:rsidRDefault="0000256F" w:rsidP="00495CDD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Projekt rozporządzenia Ministra Infrastruktury zmieniającego rozporządzenie </w:t>
            </w:r>
            <w:r w:rsidRPr="008F2565">
              <w:rPr>
                <w:rFonts w:ascii="Times New Roman" w:hAnsi="Times New Roman"/>
                <w:color w:val="000000"/>
              </w:rPr>
              <w:t>w sprawie zakazów lub ograniczeń lotów na czas dłuższy niż 3 miesiące</w:t>
            </w:r>
            <w:r>
              <w:rPr>
                <w:rFonts w:ascii="Times New Roman" w:hAnsi="Times New Roman"/>
                <w:color w:val="000000"/>
              </w:rPr>
              <w:t xml:space="preserve"> ma na celu określenie obszarów objętych zakazami lub ograniczeniami lotów, tak aby były łatwe w odbiorze oraz aby możliwe było ich opublikowani</w:t>
            </w:r>
            <w:r w:rsidR="00021C67">
              <w:rPr>
                <w:rFonts w:ascii="Times New Roman" w:hAnsi="Times New Roman"/>
                <w:color w:val="000000"/>
              </w:rPr>
              <w:t>e</w:t>
            </w:r>
            <w:r>
              <w:rPr>
                <w:rFonts w:ascii="Times New Roman" w:hAnsi="Times New Roman"/>
                <w:color w:val="000000"/>
              </w:rPr>
              <w:t xml:space="preserve"> w Zbiorze Informacji Lotniczej (AIP) na mapach lotniczych.</w:t>
            </w:r>
          </w:p>
          <w:p w14:paraId="17C4EB9F" w14:textId="68289B47" w:rsidR="00237D9A" w:rsidRDefault="00796DEF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Ponadto</w:t>
            </w:r>
            <w:r w:rsidR="00381CBF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C01FB" w:rsidRPr="008C01FB">
              <w:rPr>
                <w:rFonts w:ascii="Times New Roman" w:hAnsi="Times New Roman"/>
                <w:color w:val="000000"/>
              </w:rPr>
              <w:t>bazując na danych otrzymanych od ich użytkowników</w:t>
            </w:r>
            <w:r w:rsidR="008C01FB">
              <w:rPr>
                <w:rFonts w:ascii="Times New Roman" w:hAnsi="Times New Roman"/>
                <w:color w:val="000000"/>
              </w:rPr>
              <w:t>,</w:t>
            </w:r>
            <w:r w:rsidR="008C01FB" w:rsidRPr="008C01FB">
              <w:rPr>
                <w:rFonts w:ascii="Times New Roman" w:hAnsi="Times New Roman"/>
                <w:color w:val="000000"/>
              </w:rPr>
              <w:t xml:space="preserve"> </w:t>
            </w:r>
            <w:r w:rsidR="00381CBF" w:rsidRPr="00381CBF">
              <w:rPr>
                <w:rFonts w:ascii="Times New Roman" w:hAnsi="Times New Roman"/>
                <w:color w:val="000000"/>
              </w:rPr>
              <w:t>zaktualizowano obszar strefy EP P36 G</w:t>
            </w:r>
            <w:r w:rsidR="00C10504">
              <w:rPr>
                <w:rFonts w:ascii="Times New Roman" w:hAnsi="Times New Roman"/>
                <w:color w:val="000000"/>
              </w:rPr>
              <w:t>DAŃSK</w:t>
            </w:r>
            <w:r w:rsidR="00381CBF" w:rsidRPr="00381CBF">
              <w:rPr>
                <w:rFonts w:ascii="Times New Roman" w:hAnsi="Times New Roman"/>
                <w:color w:val="000000"/>
              </w:rPr>
              <w:t xml:space="preserve"> II, </w:t>
            </w:r>
            <w:r w:rsidR="00381CBF">
              <w:rPr>
                <w:rFonts w:ascii="Times New Roman" w:hAnsi="Times New Roman"/>
                <w:color w:val="000000"/>
              </w:rPr>
              <w:t xml:space="preserve">a </w:t>
            </w:r>
            <w:r w:rsidR="00381CBF" w:rsidRPr="00381CBF">
              <w:rPr>
                <w:rFonts w:ascii="Times New Roman" w:hAnsi="Times New Roman"/>
                <w:color w:val="000000"/>
              </w:rPr>
              <w:t>z uwagi na potrzeby Sił Zbrojnych R</w:t>
            </w:r>
            <w:r w:rsidR="00C10504">
              <w:rPr>
                <w:rFonts w:ascii="Times New Roman" w:hAnsi="Times New Roman"/>
                <w:color w:val="000000"/>
              </w:rPr>
              <w:t xml:space="preserve">zeczypospolitej </w:t>
            </w:r>
            <w:r w:rsidR="00381CBF" w:rsidRPr="00381CBF">
              <w:rPr>
                <w:rFonts w:ascii="Times New Roman" w:hAnsi="Times New Roman"/>
                <w:color w:val="000000"/>
              </w:rPr>
              <w:t>P</w:t>
            </w:r>
            <w:r w:rsidR="00C10504">
              <w:rPr>
                <w:rFonts w:ascii="Times New Roman" w:hAnsi="Times New Roman"/>
                <w:color w:val="000000"/>
              </w:rPr>
              <w:t>olskiej</w:t>
            </w:r>
            <w:r w:rsidR="00381CBF" w:rsidRPr="00381CBF">
              <w:rPr>
                <w:rFonts w:ascii="Times New Roman" w:hAnsi="Times New Roman"/>
                <w:color w:val="000000"/>
              </w:rPr>
              <w:t xml:space="preserve"> wyznaczono obszar strefy EP P4</w:t>
            </w:r>
            <w:r w:rsidR="004B103D">
              <w:rPr>
                <w:rFonts w:ascii="Times New Roman" w:hAnsi="Times New Roman"/>
                <w:color w:val="000000"/>
              </w:rPr>
              <w:t>1</w:t>
            </w:r>
            <w:r w:rsidR="00381CBF" w:rsidRPr="00381CBF">
              <w:rPr>
                <w:rFonts w:ascii="Times New Roman" w:hAnsi="Times New Roman"/>
                <w:color w:val="000000"/>
              </w:rPr>
              <w:t xml:space="preserve"> </w:t>
            </w:r>
            <w:bookmarkStart w:id="3" w:name="_Hlk193287850"/>
            <w:r w:rsidR="00381CBF" w:rsidRPr="00381CBF">
              <w:rPr>
                <w:rFonts w:ascii="Times New Roman" w:hAnsi="Times New Roman"/>
                <w:color w:val="000000"/>
              </w:rPr>
              <w:t>K</w:t>
            </w:r>
            <w:r w:rsidR="00C10504">
              <w:rPr>
                <w:rFonts w:ascii="Times New Roman" w:hAnsi="Times New Roman"/>
                <w:color w:val="000000"/>
              </w:rPr>
              <w:t>URZYNA</w:t>
            </w:r>
            <w:r w:rsidR="00381CBF" w:rsidRPr="00381CBF">
              <w:rPr>
                <w:rFonts w:ascii="Times New Roman" w:hAnsi="Times New Roman"/>
                <w:color w:val="000000"/>
              </w:rPr>
              <w:t xml:space="preserve"> W</w:t>
            </w:r>
            <w:r w:rsidR="00C10504">
              <w:rPr>
                <w:rFonts w:ascii="Times New Roman" w:hAnsi="Times New Roman"/>
                <w:color w:val="000000"/>
              </w:rPr>
              <w:t>IELKA</w:t>
            </w:r>
            <w:bookmarkEnd w:id="3"/>
            <w:r w:rsidR="00381CBF">
              <w:rPr>
                <w:rFonts w:ascii="Times New Roman" w:hAnsi="Times New Roman"/>
                <w:color w:val="000000"/>
              </w:rPr>
              <w:t xml:space="preserve"> oraz </w:t>
            </w:r>
            <w:r w:rsidR="00381CBF" w:rsidRPr="00381CBF">
              <w:rPr>
                <w:rFonts w:ascii="Times New Roman" w:hAnsi="Times New Roman"/>
                <w:color w:val="000000"/>
              </w:rPr>
              <w:t xml:space="preserve">zmniejszono obszar strefy EP R42 </w:t>
            </w:r>
            <w:r w:rsidR="00381CBF">
              <w:rPr>
                <w:rFonts w:ascii="Times New Roman" w:hAnsi="Times New Roman"/>
                <w:color w:val="000000"/>
              </w:rPr>
              <w:t>S</w:t>
            </w:r>
            <w:r w:rsidR="00C10504">
              <w:rPr>
                <w:rFonts w:ascii="Times New Roman" w:hAnsi="Times New Roman"/>
                <w:color w:val="000000"/>
              </w:rPr>
              <w:t>OCHACZE</w:t>
            </w:r>
            <w:r w:rsidR="0032137A">
              <w:rPr>
                <w:rFonts w:ascii="Times New Roman" w:hAnsi="Times New Roman"/>
                <w:color w:val="000000"/>
              </w:rPr>
              <w:t>W</w:t>
            </w:r>
            <w:r w:rsidR="00381CBF" w:rsidRPr="00381CBF">
              <w:rPr>
                <w:rFonts w:ascii="Times New Roman" w:hAnsi="Times New Roman"/>
                <w:color w:val="000000"/>
              </w:rPr>
              <w:t>.</w:t>
            </w:r>
          </w:p>
          <w:p w14:paraId="4BFA38D8" w14:textId="78D9E7E7" w:rsidR="00611324" w:rsidRDefault="00611324" w:rsidP="00611324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Dodatkowo, </w:t>
            </w:r>
            <w:r w:rsidRPr="00611324">
              <w:rPr>
                <w:rFonts w:ascii="Times New Roman" w:hAnsi="Times New Roman"/>
                <w:color w:val="000000"/>
              </w:rPr>
              <w:t>wprowadz</w:t>
            </w:r>
            <w:r>
              <w:rPr>
                <w:rFonts w:ascii="Times New Roman" w:hAnsi="Times New Roman"/>
                <w:color w:val="000000"/>
              </w:rPr>
              <w:t>ono</w:t>
            </w:r>
            <w:r w:rsidRPr="00611324">
              <w:rPr>
                <w:rFonts w:ascii="Times New Roman" w:hAnsi="Times New Roman"/>
                <w:color w:val="000000"/>
              </w:rPr>
              <w:t xml:space="preserve"> korekt</w:t>
            </w:r>
            <w:r>
              <w:rPr>
                <w:rFonts w:ascii="Times New Roman" w:hAnsi="Times New Roman"/>
                <w:color w:val="000000"/>
              </w:rPr>
              <w:t>y</w:t>
            </w:r>
            <w:r w:rsidRPr="00611324">
              <w:rPr>
                <w:rFonts w:ascii="Times New Roman" w:hAnsi="Times New Roman"/>
                <w:color w:val="000000"/>
              </w:rPr>
              <w:t xml:space="preserve"> punktów w strefach</w:t>
            </w:r>
            <w:r>
              <w:rPr>
                <w:rFonts w:ascii="Times New Roman" w:hAnsi="Times New Roman"/>
                <w:color w:val="000000"/>
              </w:rPr>
              <w:t xml:space="preserve">: EP </w:t>
            </w:r>
            <w:r w:rsidRPr="00611324">
              <w:rPr>
                <w:rFonts w:ascii="Times New Roman" w:hAnsi="Times New Roman"/>
                <w:color w:val="000000"/>
              </w:rPr>
              <w:t>R</w:t>
            </w:r>
            <w:r>
              <w:rPr>
                <w:rFonts w:ascii="Times New Roman" w:hAnsi="Times New Roman"/>
                <w:color w:val="000000"/>
              </w:rPr>
              <w:t>15</w:t>
            </w:r>
            <w:r w:rsidRPr="00611324">
              <w:rPr>
                <w:rFonts w:ascii="Times New Roman" w:hAnsi="Times New Roman"/>
                <w:color w:val="000000"/>
              </w:rPr>
              <w:t xml:space="preserve"> </w:t>
            </w:r>
            <w:r w:rsidR="0032137A">
              <w:rPr>
                <w:rFonts w:ascii="Times New Roman" w:hAnsi="Times New Roman"/>
                <w:color w:val="000000"/>
              </w:rPr>
              <w:t xml:space="preserve">PIENIŃSKI </w:t>
            </w:r>
            <w:r w:rsidR="0032137A" w:rsidRPr="00611324">
              <w:rPr>
                <w:rFonts w:ascii="Times New Roman" w:hAnsi="Times New Roman"/>
                <w:color w:val="000000"/>
              </w:rPr>
              <w:t>PARK</w:t>
            </w:r>
            <w:r w:rsidR="0032137A">
              <w:rPr>
                <w:rFonts w:ascii="Times New Roman" w:hAnsi="Times New Roman"/>
                <w:color w:val="000000"/>
              </w:rPr>
              <w:t xml:space="preserve"> </w:t>
            </w:r>
            <w:r w:rsidR="0032137A" w:rsidRPr="00611324">
              <w:rPr>
                <w:rFonts w:ascii="Times New Roman" w:hAnsi="Times New Roman"/>
                <w:color w:val="000000"/>
              </w:rPr>
              <w:t>NARODOW</w:t>
            </w:r>
            <w:r w:rsidR="0032137A">
              <w:rPr>
                <w:rFonts w:ascii="Times New Roman" w:hAnsi="Times New Roman"/>
                <w:color w:val="000000"/>
              </w:rPr>
              <w:t>Y</w:t>
            </w:r>
            <w:r w:rsidRPr="00611324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11324">
              <w:rPr>
                <w:rFonts w:ascii="Times New Roman" w:hAnsi="Times New Roman"/>
                <w:color w:val="000000"/>
              </w:rPr>
              <w:t xml:space="preserve">EP R19 </w:t>
            </w:r>
            <w:r w:rsidR="0032137A" w:rsidRPr="00611324">
              <w:rPr>
                <w:rFonts w:ascii="Times New Roman" w:hAnsi="Times New Roman"/>
                <w:color w:val="000000"/>
              </w:rPr>
              <w:t>TATRZAŃSKI P</w:t>
            </w:r>
            <w:r w:rsidR="0032137A">
              <w:rPr>
                <w:rFonts w:ascii="Times New Roman" w:hAnsi="Times New Roman"/>
                <w:color w:val="000000"/>
              </w:rPr>
              <w:t xml:space="preserve">ARK </w:t>
            </w:r>
            <w:r w:rsidR="0032137A" w:rsidRPr="00611324">
              <w:rPr>
                <w:rFonts w:ascii="Times New Roman" w:hAnsi="Times New Roman"/>
                <w:color w:val="000000"/>
              </w:rPr>
              <w:t>N</w:t>
            </w:r>
            <w:r w:rsidR="0032137A">
              <w:rPr>
                <w:rFonts w:ascii="Times New Roman" w:hAnsi="Times New Roman"/>
                <w:color w:val="000000"/>
              </w:rPr>
              <w:t>ARODOWY</w:t>
            </w:r>
            <w:r>
              <w:rPr>
                <w:rFonts w:ascii="Times New Roman" w:hAnsi="Times New Roman"/>
                <w:color w:val="000000"/>
              </w:rPr>
              <w:t xml:space="preserve"> oraz </w:t>
            </w:r>
            <w:r w:rsidRPr="00611324">
              <w:rPr>
                <w:rFonts w:ascii="Times New Roman" w:hAnsi="Times New Roman"/>
                <w:color w:val="000000"/>
              </w:rPr>
              <w:t xml:space="preserve">EP R27 </w:t>
            </w:r>
            <w:r w:rsidR="0032137A" w:rsidRPr="00611324">
              <w:rPr>
                <w:rFonts w:ascii="Times New Roman" w:hAnsi="Times New Roman"/>
                <w:color w:val="000000"/>
              </w:rPr>
              <w:t>MAGURSKI P</w:t>
            </w:r>
            <w:r w:rsidR="0032137A">
              <w:rPr>
                <w:rFonts w:ascii="Times New Roman" w:hAnsi="Times New Roman"/>
                <w:color w:val="000000"/>
              </w:rPr>
              <w:t xml:space="preserve">ARK </w:t>
            </w:r>
            <w:r w:rsidR="0032137A" w:rsidRPr="00611324">
              <w:rPr>
                <w:rFonts w:ascii="Times New Roman" w:hAnsi="Times New Roman"/>
                <w:color w:val="000000"/>
              </w:rPr>
              <w:t>N</w:t>
            </w:r>
            <w:r w:rsidR="0032137A">
              <w:rPr>
                <w:rFonts w:ascii="Times New Roman" w:hAnsi="Times New Roman"/>
                <w:color w:val="000000"/>
              </w:rPr>
              <w:t>ARODOWY,</w:t>
            </w:r>
            <w:r w:rsidRPr="00611324">
              <w:rPr>
                <w:rFonts w:ascii="Times New Roman" w:hAnsi="Times New Roman"/>
                <w:color w:val="000000"/>
              </w:rPr>
              <w:t xml:space="preserve"> które wychodz</w:t>
            </w:r>
            <w:r>
              <w:rPr>
                <w:rFonts w:ascii="Times New Roman" w:hAnsi="Times New Roman"/>
                <w:color w:val="000000"/>
              </w:rPr>
              <w:t>iły</w:t>
            </w:r>
            <w:r w:rsidRPr="00611324">
              <w:rPr>
                <w:rFonts w:ascii="Times New Roman" w:hAnsi="Times New Roman"/>
                <w:color w:val="000000"/>
              </w:rPr>
              <w:t xml:space="preserve"> poza granice FIR EPWW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54A450A0" w14:textId="5AA28573" w:rsidR="00046021" w:rsidRPr="00B37C80" w:rsidRDefault="00046021" w:rsidP="00611324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Oprócz powyższych zmian, wprowadzono strefy R nad następującymi miastami: Bytom, Chorzów, Dąbrowa Górnicza,</w:t>
            </w:r>
            <w:r w:rsidR="00A9039D" w:rsidRPr="00A9039D">
              <w:rPr>
                <w:rFonts w:ascii="Times New Roman" w:hAnsi="Times New Roman"/>
                <w:color w:val="000000"/>
              </w:rPr>
              <w:t xml:space="preserve"> Gdańsk,</w:t>
            </w:r>
            <w:r>
              <w:rPr>
                <w:rFonts w:ascii="Times New Roman" w:hAnsi="Times New Roman"/>
                <w:color w:val="000000"/>
              </w:rPr>
              <w:t xml:space="preserve"> Gliwice,</w:t>
            </w:r>
            <w:r w:rsidR="00A9039D" w:rsidRPr="00A9039D">
              <w:rPr>
                <w:rFonts w:ascii="Times New Roman" w:hAnsi="Times New Roman"/>
                <w:color w:val="000000"/>
              </w:rPr>
              <w:t xml:space="preserve"> Katowice</w:t>
            </w:r>
            <w:r w:rsidR="00A9039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A9039D" w:rsidRPr="00A9039D">
              <w:rPr>
                <w:rFonts w:ascii="Times New Roman" w:hAnsi="Times New Roman"/>
                <w:color w:val="000000"/>
              </w:rPr>
              <w:t>Kraków,</w:t>
            </w:r>
            <w:r w:rsidR="00A9039D">
              <w:rPr>
                <w:rFonts w:ascii="Times New Roman" w:hAnsi="Times New Roman"/>
                <w:color w:val="000000"/>
              </w:rPr>
              <w:t xml:space="preserve"> </w:t>
            </w:r>
            <w:r w:rsidR="00A9039D" w:rsidRPr="00A9039D">
              <w:rPr>
                <w:rFonts w:ascii="Times New Roman" w:hAnsi="Times New Roman"/>
                <w:color w:val="000000"/>
              </w:rPr>
              <w:t>Łódź</w:t>
            </w:r>
            <w:r w:rsidR="00A9039D">
              <w:rPr>
                <w:rFonts w:ascii="Times New Roman" w:hAnsi="Times New Roman"/>
                <w:color w:val="000000"/>
              </w:rPr>
              <w:t>,</w:t>
            </w:r>
            <w:r w:rsidR="00A9039D" w:rsidRPr="00A9039D">
              <w:rPr>
                <w:rFonts w:ascii="Times New Roman" w:hAnsi="Times New Roman"/>
                <w:color w:val="000000"/>
              </w:rPr>
              <w:t xml:space="preserve"> Poznań</w:t>
            </w:r>
            <w:r w:rsidR="00A9039D">
              <w:rPr>
                <w:rFonts w:ascii="Times New Roman" w:hAnsi="Times New Roman"/>
                <w:color w:val="000000"/>
              </w:rPr>
              <w:t>,</w:t>
            </w:r>
            <w:r w:rsidR="00A9039D" w:rsidRPr="00A9039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Ruda Śląska, Sosnowiec, Tychy, </w:t>
            </w:r>
            <w:r w:rsidR="00A9039D" w:rsidRPr="00A9039D">
              <w:rPr>
                <w:rFonts w:ascii="Times New Roman" w:hAnsi="Times New Roman"/>
                <w:color w:val="000000"/>
              </w:rPr>
              <w:t>Warszawa</w:t>
            </w:r>
            <w:r>
              <w:rPr>
                <w:rFonts w:ascii="Times New Roman" w:hAnsi="Times New Roman"/>
                <w:color w:val="000000"/>
              </w:rPr>
              <w:t xml:space="preserve">, Wrocław, </w:t>
            </w:r>
            <w:r w:rsidR="00A9039D" w:rsidRPr="00A9039D">
              <w:rPr>
                <w:rFonts w:ascii="Times New Roman" w:hAnsi="Times New Roman"/>
                <w:color w:val="000000"/>
              </w:rPr>
              <w:t>Zabrze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2A1636" w:rsidRPr="008B4FE6" w14:paraId="7B8CC569" w14:textId="77777777" w:rsidTr="006E07CD">
        <w:trPr>
          <w:trHeight w:val="142"/>
        </w:trPr>
        <w:tc>
          <w:tcPr>
            <w:tcW w:w="10947" w:type="dxa"/>
            <w:gridSpan w:val="29"/>
            <w:shd w:val="clear" w:color="auto" w:fill="99CCFF"/>
            <w:vAlign w:val="center"/>
          </w:tcPr>
          <w:p w14:paraId="61E078F2" w14:textId="77777777" w:rsidR="002A1636" w:rsidRPr="008B4FE6" w:rsidRDefault="002A1636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</w:t>
            </w:r>
            <w:r w:rsidR="0031554B" w:rsidRPr="001A5FDA">
              <w:rPr>
                <w:rFonts w:ascii="Times New Roman" w:hAnsi="Times New Roman"/>
                <w:b/>
                <w:color w:val="000000"/>
                <w:spacing w:val="-2"/>
              </w:rPr>
              <w:t>interwencji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2A1636" w:rsidRPr="008B4FE6" w14:paraId="3D10E454" w14:textId="77777777" w:rsidTr="006E07CD">
        <w:trPr>
          <w:trHeight w:val="142"/>
        </w:trPr>
        <w:tc>
          <w:tcPr>
            <w:tcW w:w="10947" w:type="dxa"/>
            <w:gridSpan w:val="29"/>
          </w:tcPr>
          <w:p w14:paraId="627E43C1" w14:textId="580F980A" w:rsidR="00E05F1C" w:rsidRDefault="001D5CA0" w:rsidP="00E31923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Rekomendowanym rozwiązaniem jest zmiana obowiązującego rozporządzenia, polegająca na uchyleniu przepisów wprowadzających </w:t>
            </w:r>
            <w:r w:rsidR="00E05F1C">
              <w:rPr>
                <w:rFonts w:ascii="Times New Roman" w:hAnsi="Times New Roman"/>
                <w:color w:val="000000"/>
              </w:rPr>
              <w:t>zakaz</w:t>
            </w:r>
            <w:r>
              <w:rPr>
                <w:rFonts w:ascii="Times New Roman" w:hAnsi="Times New Roman"/>
                <w:color w:val="000000"/>
              </w:rPr>
              <w:t>y</w:t>
            </w:r>
            <w:r w:rsidR="00E05F1C">
              <w:rPr>
                <w:rFonts w:ascii="Times New Roman" w:hAnsi="Times New Roman"/>
                <w:color w:val="000000"/>
              </w:rPr>
              <w:t xml:space="preserve"> lub ogranicze</w:t>
            </w:r>
            <w:r>
              <w:rPr>
                <w:rFonts w:ascii="Times New Roman" w:hAnsi="Times New Roman"/>
                <w:color w:val="000000"/>
              </w:rPr>
              <w:t>nia</w:t>
            </w:r>
            <w:r w:rsidR="00E05F1C">
              <w:rPr>
                <w:rFonts w:ascii="Times New Roman" w:hAnsi="Times New Roman"/>
                <w:color w:val="000000"/>
              </w:rPr>
              <w:t xml:space="preserve"> lotów nad miastami przez określenie granic administracyjnych miast i liczby ludności i stosowanie wyłącznie przepisów rozporządzenia </w:t>
            </w:r>
            <w:r w:rsidR="00E31923" w:rsidRPr="00E31923">
              <w:rPr>
                <w:rFonts w:ascii="Times New Roman" w:hAnsi="Times New Roman"/>
                <w:color w:val="000000"/>
              </w:rPr>
              <w:t>wykonawcze</w:t>
            </w:r>
            <w:r w:rsidR="00E31923">
              <w:rPr>
                <w:rFonts w:ascii="Times New Roman" w:hAnsi="Times New Roman"/>
                <w:color w:val="000000"/>
              </w:rPr>
              <w:t>go</w:t>
            </w:r>
            <w:r w:rsidR="00E31923" w:rsidRPr="00E31923">
              <w:rPr>
                <w:rFonts w:ascii="Times New Roman" w:hAnsi="Times New Roman"/>
                <w:color w:val="000000"/>
              </w:rPr>
              <w:t xml:space="preserve"> Komisji (UE) nr 923/2012</w:t>
            </w:r>
            <w:r w:rsidR="00E31923">
              <w:rPr>
                <w:rFonts w:ascii="Times New Roman" w:hAnsi="Times New Roman"/>
                <w:color w:val="000000"/>
              </w:rPr>
              <w:t xml:space="preserve"> </w:t>
            </w:r>
            <w:r w:rsidR="00E31923" w:rsidRPr="00E31923">
              <w:rPr>
                <w:rFonts w:ascii="Times New Roman" w:hAnsi="Times New Roman"/>
                <w:color w:val="000000"/>
              </w:rPr>
              <w:t>z dnia 26 września 2012 r.</w:t>
            </w:r>
            <w:r w:rsidR="00E31923">
              <w:rPr>
                <w:rFonts w:ascii="Times New Roman" w:hAnsi="Times New Roman"/>
                <w:color w:val="000000"/>
              </w:rPr>
              <w:t xml:space="preserve"> </w:t>
            </w:r>
            <w:r w:rsidR="00E31923" w:rsidRPr="00E31923">
              <w:rPr>
                <w:rFonts w:ascii="Times New Roman" w:hAnsi="Times New Roman"/>
                <w:color w:val="000000"/>
              </w:rPr>
              <w:t>ustanawiające</w:t>
            </w:r>
            <w:r w:rsidR="00E31923">
              <w:rPr>
                <w:rFonts w:ascii="Times New Roman" w:hAnsi="Times New Roman"/>
                <w:color w:val="000000"/>
              </w:rPr>
              <w:t>go</w:t>
            </w:r>
            <w:r w:rsidR="00E31923" w:rsidRPr="00E31923">
              <w:rPr>
                <w:rFonts w:ascii="Times New Roman" w:hAnsi="Times New Roman"/>
                <w:color w:val="000000"/>
              </w:rPr>
              <w:t xml:space="preserve"> wspólne zasady w odniesieniu do przepisów lotniczych i operacyjnych dotyczących służb i procedur żeglugi powietrznej oraz zmieniające</w:t>
            </w:r>
            <w:r w:rsidR="00E31923">
              <w:rPr>
                <w:rFonts w:ascii="Times New Roman" w:hAnsi="Times New Roman"/>
                <w:color w:val="000000"/>
              </w:rPr>
              <w:t>go</w:t>
            </w:r>
            <w:r w:rsidR="00E31923" w:rsidRPr="00E31923">
              <w:rPr>
                <w:rFonts w:ascii="Times New Roman" w:hAnsi="Times New Roman"/>
                <w:color w:val="000000"/>
              </w:rPr>
              <w:t xml:space="preserve"> rozporządzenie wykonawcze (WE) nr 1035/2011 oraz rozporządzenia (WE) nr 1265/2007, (WE) nr 1794/2006, (WE) nr 730/2006, (WE) nr 1033/2006 i (UE) nr 255/2010</w:t>
            </w:r>
            <w:r w:rsidR="00924991">
              <w:rPr>
                <w:rFonts w:ascii="Times New Roman" w:hAnsi="Times New Roman"/>
                <w:color w:val="000000"/>
              </w:rPr>
              <w:t xml:space="preserve"> </w:t>
            </w:r>
            <w:r w:rsidR="00924991" w:rsidRPr="00924991">
              <w:rPr>
                <w:rFonts w:ascii="Times New Roman" w:hAnsi="Times New Roman"/>
                <w:color w:val="000000"/>
              </w:rPr>
              <w:t xml:space="preserve">(Dz. Urz. UE L 281 </w:t>
            </w:r>
            <w:r w:rsidR="00924991" w:rsidRPr="00924991">
              <w:rPr>
                <w:rFonts w:ascii="Times New Roman" w:hAnsi="Times New Roman"/>
                <w:color w:val="000000"/>
              </w:rPr>
              <w:br/>
              <w:t>z 13.10.2012, str. 1),</w:t>
            </w:r>
            <w:r w:rsidR="00924991">
              <w:rPr>
                <w:rFonts w:ascii="Times New Roman" w:hAnsi="Times New Roman"/>
                <w:color w:val="000000"/>
              </w:rPr>
              <w:t xml:space="preserve"> </w:t>
            </w:r>
            <w:r w:rsidR="00924991" w:rsidRPr="00924991">
              <w:rPr>
                <w:rFonts w:ascii="Times New Roman" w:hAnsi="Times New Roman"/>
                <w:color w:val="000000"/>
              </w:rPr>
              <w:t>dalej jako „rozporządzenie (UE) nr 923/2012”</w:t>
            </w:r>
            <w:r w:rsidR="00924991">
              <w:rPr>
                <w:rFonts w:ascii="Times New Roman" w:hAnsi="Times New Roman"/>
                <w:color w:val="000000"/>
              </w:rPr>
              <w:t>,</w:t>
            </w:r>
            <w:r w:rsidR="00E05F1C">
              <w:rPr>
                <w:rFonts w:ascii="Times New Roman" w:hAnsi="Times New Roman"/>
                <w:color w:val="000000"/>
              </w:rPr>
              <w:t xml:space="preserve"> a tam gdzie jest to niewystarczające wprowadzenie stref R</w:t>
            </w:r>
            <w:r>
              <w:rPr>
                <w:rFonts w:ascii="Times New Roman" w:hAnsi="Times New Roman"/>
                <w:color w:val="000000"/>
              </w:rPr>
              <w:t xml:space="preserve"> w drodze zmiany załącznika nr 3 do obowiązującego rozporządzenia</w:t>
            </w:r>
            <w:r w:rsidR="00E05F1C">
              <w:rPr>
                <w:rFonts w:ascii="Times New Roman" w:hAnsi="Times New Roman"/>
                <w:color w:val="000000"/>
              </w:rPr>
              <w:t>.</w:t>
            </w:r>
          </w:p>
          <w:p w14:paraId="394EEA9F" w14:textId="56838028" w:rsidR="002A1636" w:rsidRDefault="00276AE5" w:rsidP="00A509A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Zaproponowana zmiana </w:t>
            </w:r>
            <w:r w:rsidR="00A34462">
              <w:rPr>
                <w:rFonts w:ascii="Times New Roman" w:hAnsi="Times New Roman"/>
                <w:color w:val="000000"/>
              </w:rPr>
              <w:t xml:space="preserve">obowiązującego </w:t>
            </w:r>
            <w:r>
              <w:rPr>
                <w:rFonts w:ascii="Times New Roman" w:hAnsi="Times New Roman"/>
                <w:color w:val="000000"/>
              </w:rPr>
              <w:t>rozporządzenia wpłyn</w:t>
            </w:r>
            <w:r w:rsidR="003C1270">
              <w:rPr>
                <w:rFonts w:ascii="Times New Roman" w:hAnsi="Times New Roman"/>
                <w:color w:val="000000"/>
              </w:rPr>
              <w:t>ie</w:t>
            </w:r>
            <w:r>
              <w:rPr>
                <w:rFonts w:ascii="Times New Roman" w:hAnsi="Times New Roman"/>
                <w:color w:val="000000"/>
              </w:rPr>
              <w:t xml:space="preserve"> pozytywnie na stosowanie przepisów lotniczych i spos</w:t>
            </w:r>
            <w:r w:rsidR="0027012F">
              <w:rPr>
                <w:rFonts w:ascii="Times New Roman" w:hAnsi="Times New Roman"/>
                <w:color w:val="000000"/>
              </w:rPr>
              <w:t>ób</w:t>
            </w:r>
            <w:r>
              <w:rPr>
                <w:rFonts w:ascii="Times New Roman" w:hAnsi="Times New Roman"/>
                <w:color w:val="000000"/>
              </w:rPr>
              <w:t xml:space="preserve"> wykonywania lotów. Jednocześnie proponowane zmiany ułatwią identyfikację stref, w których wykonywanie lotów jest zabronione lub ograniczone.</w:t>
            </w:r>
          </w:p>
          <w:p w14:paraId="238B9647" w14:textId="77777777" w:rsidR="002A1636" w:rsidRPr="00B37C80" w:rsidRDefault="002A1636" w:rsidP="00A509A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 możliwości osiągnięcia celu projektu w sposób inny niż zmiana obowiązujących przepisów.</w:t>
            </w:r>
          </w:p>
        </w:tc>
      </w:tr>
      <w:tr w:rsidR="002A1636" w:rsidRPr="008B4FE6" w14:paraId="42441513" w14:textId="77777777" w:rsidTr="006E07CD">
        <w:trPr>
          <w:trHeight w:val="307"/>
        </w:trPr>
        <w:tc>
          <w:tcPr>
            <w:tcW w:w="10947" w:type="dxa"/>
            <w:gridSpan w:val="29"/>
            <w:shd w:val="clear" w:color="auto" w:fill="99CCFF"/>
            <w:vAlign w:val="center"/>
          </w:tcPr>
          <w:p w14:paraId="4C144FBE" w14:textId="77777777" w:rsidR="002A1636" w:rsidRPr="008B4FE6" w:rsidRDefault="002A1636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Pr="008B4FE6">
              <w:rPr>
                <w:rFonts w:ascii="Times New Roman" w:hAnsi="Times New Roman"/>
                <w:b/>
                <w:color w:val="000000"/>
              </w:rPr>
              <w:t>?</w:t>
            </w:r>
            <w:r w:rsidRPr="008B4FE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2A1636" w:rsidRPr="008B4FE6" w14:paraId="14C09A15" w14:textId="77777777" w:rsidTr="006E07CD">
        <w:trPr>
          <w:trHeight w:val="142"/>
        </w:trPr>
        <w:tc>
          <w:tcPr>
            <w:tcW w:w="10947" w:type="dxa"/>
            <w:gridSpan w:val="29"/>
          </w:tcPr>
          <w:p w14:paraId="3020322F" w14:textId="53AAE174" w:rsidR="005C3F19" w:rsidRPr="00495CDD" w:rsidRDefault="005C3F19" w:rsidP="00495CDD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Zgodnie z pkt. </w:t>
            </w:r>
            <w:r w:rsidRPr="001C6DE6">
              <w:rPr>
                <w:rFonts w:ascii="Times New Roman" w:hAnsi="Times New Roman"/>
                <w:color w:val="000000"/>
              </w:rPr>
              <w:t>SERA.3145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C6DE6">
              <w:rPr>
                <w:rFonts w:ascii="Times New Roman" w:hAnsi="Times New Roman"/>
                <w:color w:val="000000"/>
              </w:rPr>
              <w:t>rozporządzeni</w:t>
            </w:r>
            <w:r>
              <w:rPr>
                <w:rFonts w:ascii="Times New Roman" w:hAnsi="Times New Roman"/>
                <w:color w:val="000000"/>
              </w:rPr>
              <w:t>a</w:t>
            </w:r>
            <w:r w:rsidRPr="001C6DE6">
              <w:rPr>
                <w:rFonts w:ascii="Times New Roman" w:hAnsi="Times New Roman"/>
                <w:color w:val="000000"/>
              </w:rPr>
              <w:t xml:space="preserve"> </w:t>
            </w:r>
            <w:r w:rsidR="007F2FA9">
              <w:rPr>
                <w:rFonts w:ascii="Times New Roman" w:hAnsi="Times New Roman"/>
                <w:color w:val="000000"/>
              </w:rPr>
              <w:t>UE</w:t>
            </w:r>
            <w:r w:rsidR="007F2FA9" w:rsidRPr="001C6DE6">
              <w:rPr>
                <w:rFonts w:ascii="Times New Roman" w:hAnsi="Times New Roman"/>
                <w:color w:val="000000"/>
              </w:rPr>
              <w:t xml:space="preserve"> nr 923/2012</w:t>
            </w:r>
            <w:r w:rsidR="00EF6447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s</w:t>
            </w:r>
            <w:r w:rsidRPr="001C6DE6">
              <w:rPr>
                <w:rFonts w:ascii="Times New Roman" w:hAnsi="Times New Roman"/>
                <w:color w:val="000000"/>
              </w:rPr>
              <w:t xml:space="preserve">tatki powietrzne nie mogą wykonywać lotów w strefie zakazanej ani ograniczonej, której dane szczegółowe zostały należycie opublikowane, chyba że loty te odbywają się </w:t>
            </w:r>
            <w:r w:rsidRPr="001C6DE6">
              <w:rPr>
                <w:rFonts w:ascii="Times New Roman" w:hAnsi="Times New Roman"/>
                <w:color w:val="000000"/>
              </w:rPr>
              <w:lastRenderedPageBreak/>
              <w:t>zgodnie z warunkami ograniczeń lub na podstawie zezwolenia państwa członkowskiego, nad którego terytorium ustanowiono te strefy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384A4833" w14:textId="3B57506A" w:rsidR="002A1636" w:rsidRPr="00B37C80" w:rsidRDefault="003034B5" w:rsidP="0027012F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Państwa członkowskie Unii Europejskiej stosują różne podejścia w kwestii zakazów i ogranicze</w:t>
            </w:r>
            <w:r w:rsidR="0027012F">
              <w:rPr>
                <w:rFonts w:ascii="Times New Roman" w:hAnsi="Times New Roman"/>
                <w:color w:val="000000"/>
                <w:spacing w:val="-2"/>
              </w:rPr>
              <w:t>ń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lotów nad miastami. </w:t>
            </w:r>
            <w:r w:rsidR="001D5CA0">
              <w:rPr>
                <w:rFonts w:ascii="Times New Roman" w:hAnsi="Times New Roman"/>
                <w:color w:val="000000"/>
                <w:spacing w:val="-2"/>
              </w:rPr>
              <w:br/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We Francji </w:t>
            </w:r>
            <w:r w:rsidR="0027012F">
              <w:rPr>
                <w:rFonts w:ascii="Times New Roman" w:hAnsi="Times New Roman"/>
                <w:color w:val="000000"/>
                <w:spacing w:val="-2"/>
              </w:rPr>
              <w:t xml:space="preserve">obowiązują zakazy lotów nad wszystkimi miastami przy </w:t>
            </w:r>
            <w:r>
              <w:rPr>
                <w:rFonts w:ascii="Times New Roman" w:hAnsi="Times New Roman"/>
                <w:color w:val="000000"/>
                <w:spacing w:val="-2"/>
              </w:rPr>
              <w:t>zastosowan</w:t>
            </w:r>
            <w:r w:rsidR="0027012F">
              <w:rPr>
                <w:rFonts w:ascii="Times New Roman" w:hAnsi="Times New Roman"/>
                <w:color w:val="000000"/>
                <w:spacing w:val="-2"/>
              </w:rPr>
              <w:t>iu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kryterium</w:t>
            </w:r>
            <w:r w:rsidR="00ED7D88">
              <w:rPr>
                <w:rFonts w:ascii="Times New Roman" w:hAnsi="Times New Roman"/>
                <w:color w:val="000000"/>
                <w:spacing w:val="-2"/>
              </w:rPr>
              <w:t xml:space="preserve"> średniej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szerokości miast</w:t>
            </w:r>
            <w:r w:rsidR="00ED7D88">
              <w:rPr>
                <w:rFonts w:ascii="Times New Roman" w:hAnsi="Times New Roman"/>
                <w:color w:val="000000"/>
                <w:spacing w:val="-2"/>
              </w:rPr>
              <w:t>a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dla określenia minimalnej wysokości lotu nad gęstą zabudową. Wiele państw </w:t>
            </w:r>
            <w:r w:rsidR="00E0393D">
              <w:rPr>
                <w:rFonts w:ascii="Times New Roman" w:hAnsi="Times New Roman"/>
                <w:color w:val="000000"/>
                <w:spacing w:val="-2"/>
              </w:rPr>
              <w:t xml:space="preserve">stosuje ograniczenia w postaci stref, analogicznie do rozwiązań </w:t>
            </w:r>
            <w:r w:rsidR="00E31923">
              <w:rPr>
                <w:rFonts w:ascii="Times New Roman" w:hAnsi="Times New Roman"/>
                <w:color w:val="000000"/>
                <w:spacing w:val="-2"/>
              </w:rPr>
              <w:t xml:space="preserve">proponowanych </w:t>
            </w:r>
            <w:r w:rsidR="00E0393D">
              <w:rPr>
                <w:rFonts w:ascii="Times New Roman" w:hAnsi="Times New Roman"/>
                <w:color w:val="000000"/>
                <w:spacing w:val="-2"/>
              </w:rPr>
              <w:t xml:space="preserve">w </w:t>
            </w:r>
            <w:r w:rsidR="00276AE5">
              <w:rPr>
                <w:rFonts w:ascii="Times New Roman" w:hAnsi="Times New Roman"/>
                <w:color w:val="000000"/>
                <w:spacing w:val="-2"/>
              </w:rPr>
              <w:t>r</w:t>
            </w:r>
            <w:r w:rsidR="00E0393D">
              <w:rPr>
                <w:rFonts w:ascii="Times New Roman" w:hAnsi="Times New Roman"/>
                <w:color w:val="000000"/>
                <w:spacing w:val="-2"/>
              </w:rPr>
              <w:t>ozporządzeniu.</w:t>
            </w:r>
          </w:p>
        </w:tc>
      </w:tr>
      <w:tr w:rsidR="002A1636" w:rsidRPr="008B4FE6" w14:paraId="2CF0BC9C" w14:textId="77777777" w:rsidTr="006E07CD">
        <w:trPr>
          <w:trHeight w:val="359"/>
        </w:trPr>
        <w:tc>
          <w:tcPr>
            <w:tcW w:w="10947" w:type="dxa"/>
            <w:gridSpan w:val="29"/>
            <w:shd w:val="clear" w:color="auto" w:fill="99CCFF"/>
            <w:vAlign w:val="center"/>
          </w:tcPr>
          <w:p w14:paraId="3BE3CB08" w14:textId="77777777" w:rsidR="002A1636" w:rsidRPr="008B4FE6" w:rsidRDefault="002A1636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lastRenderedPageBreak/>
              <w:t>Podmioty, na które oddziałuje projekt</w:t>
            </w:r>
          </w:p>
        </w:tc>
      </w:tr>
      <w:tr w:rsidR="002A1636" w:rsidRPr="008B4FE6" w14:paraId="280A0DBB" w14:textId="77777777" w:rsidTr="006E07CD">
        <w:trPr>
          <w:trHeight w:val="142"/>
        </w:trPr>
        <w:tc>
          <w:tcPr>
            <w:tcW w:w="2668" w:type="dxa"/>
            <w:gridSpan w:val="3"/>
          </w:tcPr>
          <w:p w14:paraId="2A808A2F" w14:textId="77777777" w:rsidR="002A1636" w:rsidRPr="008B4FE6" w:rsidRDefault="002A1636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</w:tcPr>
          <w:p w14:paraId="2041FAED" w14:textId="77777777" w:rsidR="002A1636" w:rsidRPr="008B4FE6" w:rsidRDefault="002A1636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</w:tcPr>
          <w:p w14:paraId="1E442560" w14:textId="77777777" w:rsidR="002A1636" w:rsidRPr="008B4FE6" w:rsidRDefault="002A1636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91" w:type="dxa"/>
            <w:gridSpan w:val="6"/>
          </w:tcPr>
          <w:p w14:paraId="375A8E18" w14:textId="77777777" w:rsidR="002A1636" w:rsidRPr="008B4FE6" w:rsidRDefault="002A1636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2A1636" w:rsidRPr="008B4FE6" w14:paraId="70B0EDEF" w14:textId="77777777" w:rsidTr="006E07CD">
        <w:trPr>
          <w:trHeight w:val="142"/>
        </w:trPr>
        <w:tc>
          <w:tcPr>
            <w:tcW w:w="2668" w:type="dxa"/>
            <w:gridSpan w:val="3"/>
          </w:tcPr>
          <w:p w14:paraId="24BD7EB3" w14:textId="4B303DFD" w:rsidR="002A1636" w:rsidRDefault="00276AE5" w:rsidP="00E1265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Użytkownicy przestrzeni powietrznej</w:t>
            </w:r>
          </w:p>
        </w:tc>
        <w:tc>
          <w:tcPr>
            <w:tcW w:w="2292" w:type="dxa"/>
            <w:gridSpan w:val="8"/>
          </w:tcPr>
          <w:p w14:paraId="14B2629C" w14:textId="7749A15E" w:rsidR="002A1636" w:rsidRDefault="00E31923" w:rsidP="003355F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kilka tysięcy</w:t>
            </w:r>
          </w:p>
        </w:tc>
        <w:tc>
          <w:tcPr>
            <w:tcW w:w="2996" w:type="dxa"/>
            <w:gridSpan w:val="12"/>
          </w:tcPr>
          <w:p w14:paraId="1A7DBC63" w14:textId="3F7DAEB2" w:rsidR="002A1636" w:rsidRDefault="00574B64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74B64">
              <w:rPr>
                <w:rFonts w:ascii="Times New Roman" w:hAnsi="Times New Roman"/>
                <w:color w:val="000000"/>
                <w:spacing w:val="-2"/>
              </w:rPr>
              <w:t>Dane Urzędu Lotnictwa Cywilnego – rejestr cywilnych statków powietrznych</w:t>
            </w:r>
          </w:p>
        </w:tc>
        <w:tc>
          <w:tcPr>
            <w:tcW w:w="2991" w:type="dxa"/>
            <w:gridSpan w:val="6"/>
          </w:tcPr>
          <w:p w14:paraId="3757A84B" w14:textId="77777777" w:rsidR="002A1636" w:rsidRDefault="00276AE5" w:rsidP="003355F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Ułatwienie przygotowania się do lotu i jasne zasady jego wykonywania w przestrzeni powietrznej</w:t>
            </w:r>
            <w:r w:rsidR="00ED7D88">
              <w:rPr>
                <w:rFonts w:ascii="Times New Roman" w:hAnsi="Times New Roman"/>
                <w:color w:val="000000"/>
                <w:spacing w:val="-2"/>
              </w:rPr>
              <w:t xml:space="preserve"> zgodnie </w:t>
            </w:r>
            <w:r w:rsidR="001D5CA0">
              <w:rPr>
                <w:rFonts w:ascii="Times New Roman" w:hAnsi="Times New Roman"/>
                <w:color w:val="000000"/>
                <w:spacing w:val="-2"/>
              </w:rPr>
              <w:br/>
            </w:r>
            <w:r w:rsidR="00ED7D88">
              <w:rPr>
                <w:rFonts w:ascii="Times New Roman" w:hAnsi="Times New Roman"/>
                <w:color w:val="000000"/>
                <w:spacing w:val="-2"/>
              </w:rPr>
              <w:t>z obowiązującymi przepisami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64B0E0E7" w14:textId="13F9ECB6" w:rsidR="00E31923" w:rsidRDefault="00E31923" w:rsidP="003355F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31923">
              <w:rPr>
                <w:rFonts w:ascii="Times New Roman" w:hAnsi="Times New Roman"/>
                <w:color w:val="000000"/>
                <w:spacing w:val="-2"/>
              </w:rPr>
              <w:t>Stosowanie zmienianych przepisów dot</w:t>
            </w:r>
            <w:r w:rsidR="003355FB">
              <w:rPr>
                <w:rFonts w:ascii="Times New Roman" w:hAnsi="Times New Roman"/>
                <w:color w:val="000000"/>
                <w:spacing w:val="-2"/>
              </w:rPr>
              <w:t>yczących</w:t>
            </w:r>
            <w:r w:rsidRPr="00E31923">
              <w:rPr>
                <w:rFonts w:ascii="Times New Roman" w:hAnsi="Times New Roman"/>
                <w:color w:val="000000"/>
                <w:spacing w:val="-2"/>
              </w:rPr>
              <w:t xml:space="preserve"> zakazów lub ograniczeń lotów na czas dłuższy niż 3 miesiące</w:t>
            </w:r>
            <w:r w:rsidR="0079364D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2A1636" w:rsidRPr="008B4FE6" w14:paraId="69727684" w14:textId="77777777" w:rsidTr="006E07CD">
        <w:trPr>
          <w:trHeight w:val="142"/>
        </w:trPr>
        <w:tc>
          <w:tcPr>
            <w:tcW w:w="2668" w:type="dxa"/>
            <w:gridSpan w:val="3"/>
          </w:tcPr>
          <w:p w14:paraId="4EA4D8DE" w14:textId="77777777" w:rsidR="002A1636" w:rsidRPr="00F84607" w:rsidRDefault="002A1636" w:rsidP="00E1265A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5E51D4">
              <w:rPr>
                <w:rFonts w:ascii="Times New Roman" w:hAnsi="Times New Roman"/>
                <w:color w:val="000000"/>
              </w:rPr>
              <w:t>Instytucje zapewniające służby ruchu lotniczego</w:t>
            </w:r>
          </w:p>
        </w:tc>
        <w:tc>
          <w:tcPr>
            <w:tcW w:w="2292" w:type="dxa"/>
            <w:gridSpan w:val="8"/>
          </w:tcPr>
          <w:p w14:paraId="25209DFB" w14:textId="27E6626C" w:rsidR="002A1636" w:rsidRDefault="00E31923" w:rsidP="00DF61C8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5</w:t>
            </w:r>
          </w:p>
          <w:p w14:paraId="37110CA3" w14:textId="77777777" w:rsidR="00C10504" w:rsidRPr="00F84607" w:rsidRDefault="00C10504" w:rsidP="004E2114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  <w:p w14:paraId="6F597E26" w14:textId="77777777" w:rsidR="002A1636" w:rsidRDefault="002A163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96" w:type="dxa"/>
            <w:gridSpan w:val="12"/>
          </w:tcPr>
          <w:p w14:paraId="57495B15" w14:textId="0900273A" w:rsidR="002A1636" w:rsidRDefault="002A1636" w:rsidP="00495CD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Dane Urzędu Lotnictwa Cywilnego</w:t>
            </w:r>
          </w:p>
        </w:tc>
        <w:tc>
          <w:tcPr>
            <w:tcW w:w="2991" w:type="dxa"/>
            <w:gridSpan w:val="6"/>
          </w:tcPr>
          <w:p w14:paraId="34382865" w14:textId="41D2D743" w:rsidR="00E31923" w:rsidRPr="00F84607" w:rsidRDefault="00276AE5" w:rsidP="003355F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Stosowanie nowych przepisów dotyczących zakazów lub ograniczeń</w:t>
            </w:r>
            <w:r w:rsidR="0043516C">
              <w:rPr>
                <w:rFonts w:ascii="Times New Roman" w:hAnsi="Times New Roman"/>
              </w:rPr>
              <w:t xml:space="preserve"> </w:t>
            </w:r>
            <w:r w:rsidR="0043516C" w:rsidRPr="00762E5F">
              <w:rPr>
                <w:rFonts w:ascii="Times New Roman" w:hAnsi="Times New Roman"/>
                <w:color w:val="000000"/>
                <w:spacing w:val="-2"/>
              </w:rPr>
              <w:t>lotów na czas dłuższy niż 3 miesiące.</w:t>
            </w:r>
          </w:p>
        </w:tc>
      </w:tr>
      <w:tr w:rsidR="002A1636" w:rsidRPr="008B4FE6" w14:paraId="56301CA4" w14:textId="77777777" w:rsidTr="006E07CD">
        <w:trPr>
          <w:trHeight w:val="142"/>
        </w:trPr>
        <w:tc>
          <w:tcPr>
            <w:tcW w:w="2668" w:type="dxa"/>
            <w:gridSpan w:val="3"/>
          </w:tcPr>
          <w:p w14:paraId="67399F43" w14:textId="77777777" w:rsidR="002A1636" w:rsidRDefault="002A1636" w:rsidP="000A0F24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Polska Agencja Żeglugi Powietrznej</w:t>
            </w:r>
          </w:p>
        </w:tc>
        <w:tc>
          <w:tcPr>
            <w:tcW w:w="2292" w:type="dxa"/>
            <w:gridSpan w:val="8"/>
          </w:tcPr>
          <w:p w14:paraId="289FAA1A" w14:textId="77777777" w:rsidR="002A1636" w:rsidRDefault="002A1636" w:rsidP="00DF61C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</w:tcPr>
          <w:p w14:paraId="104D7C58" w14:textId="77777777" w:rsidR="002A1636" w:rsidRDefault="00581BF4" w:rsidP="0082382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Ustawa z dnia 8 grudnia 2006 r. o Polskiej Agencji Żeglugi Powietrznej</w:t>
            </w:r>
          </w:p>
        </w:tc>
        <w:tc>
          <w:tcPr>
            <w:tcW w:w="2991" w:type="dxa"/>
            <w:gridSpan w:val="6"/>
          </w:tcPr>
          <w:p w14:paraId="0683D837" w14:textId="5D97F3CF" w:rsidR="004D3819" w:rsidRDefault="00276AE5" w:rsidP="000A0F24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Opublikowanie nowych stref R w AIP Polska</w:t>
            </w:r>
            <w:r w:rsidR="003355FB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4F71A768" w14:textId="348FFF47" w:rsidR="00E31923" w:rsidRDefault="00E31923" w:rsidP="000A0F24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31923">
              <w:rPr>
                <w:rFonts w:ascii="Times New Roman" w:hAnsi="Times New Roman"/>
                <w:color w:val="000000"/>
                <w:spacing w:val="-2"/>
              </w:rPr>
              <w:t>Stosowanie zmienianych przepisów dot</w:t>
            </w:r>
            <w:r w:rsidR="003355FB">
              <w:rPr>
                <w:rFonts w:ascii="Times New Roman" w:hAnsi="Times New Roman"/>
                <w:color w:val="000000"/>
                <w:spacing w:val="-2"/>
              </w:rPr>
              <w:t>yczących</w:t>
            </w:r>
            <w:r w:rsidRPr="00E31923">
              <w:rPr>
                <w:rFonts w:ascii="Times New Roman" w:hAnsi="Times New Roman"/>
                <w:color w:val="000000"/>
                <w:spacing w:val="-2"/>
              </w:rPr>
              <w:t xml:space="preserve"> zakazów lub ograniczeń lotów na czas dłuższy niż 3 miesiące</w:t>
            </w:r>
            <w:r w:rsidR="0079364D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2A1636" w:rsidRPr="008B4FE6" w14:paraId="154C6CAE" w14:textId="77777777" w:rsidTr="006E07CD">
        <w:trPr>
          <w:trHeight w:val="142"/>
        </w:trPr>
        <w:tc>
          <w:tcPr>
            <w:tcW w:w="2668" w:type="dxa"/>
            <w:gridSpan w:val="3"/>
          </w:tcPr>
          <w:p w14:paraId="0EC7B3F2" w14:textId="77777777" w:rsidR="002A1636" w:rsidRDefault="00581BF4" w:rsidP="00CB2E8C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E0393D">
              <w:rPr>
                <w:rFonts w:ascii="Times New Roman" w:hAnsi="Times New Roman"/>
                <w:color w:val="000000"/>
              </w:rPr>
              <w:t>rezydenci miast</w:t>
            </w:r>
            <w:r>
              <w:rPr>
                <w:rFonts w:ascii="Times New Roman" w:hAnsi="Times New Roman"/>
                <w:color w:val="000000"/>
              </w:rPr>
              <w:t xml:space="preserve"> objętych strefami R</w:t>
            </w:r>
          </w:p>
        </w:tc>
        <w:tc>
          <w:tcPr>
            <w:tcW w:w="2292" w:type="dxa"/>
            <w:gridSpan w:val="8"/>
          </w:tcPr>
          <w:p w14:paraId="1E4F01C4" w14:textId="64DDB521" w:rsidR="00E45C8E" w:rsidRDefault="00581BF4" w:rsidP="00DF61C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15</w:t>
            </w:r>
            <w:r w:rsidR="00E45C8E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96" w:type="dxa"/>
            <w:gridSpan w:val="12"/>
          </w:tcPr>
          <w:p w14:paraId="58036E2E" w14:textId="7D18032F" w:rsidR="002A1636" w:rsidRDefault="009928E0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Dane Urzędu Lotnictwa Cywilnego </w:t>
            </w:r>
          </w:p>
        </w:tc>
        <w:tc>
          <w:tcPr>
            <w:tcW w:w="2991" w:type="dxa"/>
            <w:gridSpan w:val="6"/>
          </w:tcPr>
          <w:p w14:paraId="2F56ED1A" w14:textId="77777777" w:rsidR="002A1636" w:rsidRDefault="00276AE5" w:rsidP="004D381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Wpływ na wykonywanie operacji lotniczych </w:t>
            </w:r>
            <w:r w:rsidR="00581BF4">
              <w:rPr>
                <w:rFonts w:ascii="Times New Roman" w:hAnsi="Times New Roman"/>
                <w:color w:val="000000"/>
                <w:spacing w:val="-2"/>
              </w:rPr>
              <w:t>nad miastami</w:t>
            </w:r>
            <w:r w:rsidR="009928E0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16A6BA79" w14:textId="2494C60E" w:rsidR="00E31923" w:rsidRDefault="00E31923" w:rsidP="004D381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31923">
              <w:rPr>
                <w:rFonts w:ascii="Times New Roman" w:hAnsi="Times New Roman"/>
                <w:color w:val="000000"/>
                <w:spacing w:val="-2"/>
              </w:rPr>
              <w:t>Stosowanie zmienianych przepisów dot</w:t>
            </w:r>
            <w:r w:rsidR="003355FB">
              <w:rPr>
                <w:rFonts w:ascii="Times New Roman" w:hAnsi="Times New Roman"/>
                <w:color w:val="000000"/>
                <w:spacing w:val="-2"/>
              </w:rPr>
              <w:t>yczących</w:t>
            </w:r>
            <w:r w:rsidRPr="00E31923">
              <w:rPr>
                <w:rFonts w:ascii="Times New Roman" w:hAnsi="Times New Roman"/>
                <w:color w:val="000000"/>
                <w:spacing w:val="-2"/>
              </w:rPr>
              <w:t xml:space="preserve"> zakazów lub ograniczeń lotów na czas dłuższy niż 3 miesiące</w:t>
            </w:r>
            <w:r w:rsidR="0079364D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581BF4" w:rsidRPr="008B4FE6" w14:paraId="797B45F5" w14:textId="77777777" w:rsidTr="006E07CD">
        <w:trPr>
          <w:trHeight w:val="142"/>
        </w:trPr>
        <w:tc>
          <w:tcPr>
            <w:tcW w:w="2668" w:type="dxa"/>
            <w:gridSpan w:val="3"/>
          </w:tcPr>
          <w:p w14:paraId="2FF215F2" w14:textId="682402F3" w:rsidR="00581BF4" w:rsidDel="00276AE5" w:rsidRDefault="0043516C" w:rsidP="00CB2E8C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43516C">
              <w:rPr>
                <w:rFonts w:ascii="Times New Roman" w:hAnsi="Times New Roman"/>
                <w:color w:val="000000"/>
              </w:rPr>
              <w:t>Siły Powietrzne Sił Zbrojnych Rzeczypospolitej Polskiej</w:t>
            </w:r>
          </w:p>
        </w:tc>
        <w:tc>
          <w:tcPr>
            <w:tcW w:w="2292" w:type="dxa"/>
            <w:gridSpan w:val="8"/>
          </w:tcPr>
          <w:p w14:paraId="7540AA5F" w14:textId="253BA626" w:rsidR="00581BF4" w:rsidRDefault="001D5CA0" w:rsidP="00DF61C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</w:tcPr>
          <w:p w14:paraId="4CD4E6F6" w14:textId="44FF3C22" w:rsidR="00581BF4" w:rsidRDefault="009928E0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9928E0">
              <w:rPr>
                <w:rFonts w:ascii="Times New Roman" w:hAnsi="Times New Roman"/>
                <w:color w:val="000000"/>
                <w:spacing w:val="-2"/>
              </w:rPr>
              <w:t xml:space="preserve">Dane Urzędu Lotnictwa Cywilnego </w:t>
            </w:r>
          </w:p>
        </w:tc>
        <w:tc>
          <w:tcPr>
            <w:tcW w:w="2991" w:type="dxa"/>
            <w:gridSpan w:val="6"/>
          </w:tcPr>
          <w:p w14:paraId="6479D26B" w14:textId="77777777" w:rsidR="00581BF4" w:rsidRDefault="00581BF4" w:rsidP="0088270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Konieczność uzyskania zgody prezydenta miasta w celu wlotu w strefę R</w:t>
            </w:r>
            <w:r w:rsidR="0088270F">
              <w:rPr>
                <w:rFonts w:ascii="Times New Roman" w:hAnsi="Times New Roman"/>
                <w:color w:val="000000"/>
                <w:spacing w:val="-2"/>
              </w:rPr>
              <w:t xml:space="preserve"> nad miastem uwzględnionym w załączniku nr 3 do rozporządzenia w brzmieniu ustalonym projektowanym rozporządzeniem</w:t>
            </w:r>
            <w:r w:rsidR="009928E0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1EAD4D4D" w14:textId="336D25BB" w:rsidR="00E31923" w:rsidRDefault="00E31923" w:rsidP="0088270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31923">
              <w:rPr>
                <w:rFonts w:ascii="Times New Roman" w:hAnsi="Times New Roman"/>
                <w:color w:val="000000"/>
                <w:spacing w:val="-2"/>
              </w:rPr>
              <w:t>Stosowanie zmienianych przepisów dot</w:t>
            </w:r>
            <w:r w:rsidR="003355FB">
              <w:rPr>
                <w:rFonts w:ascii="Times New Roman" w:hAnsi="Times New Roman"/>
                <w:color w:val="000000"/>
                <w:spacing w:val="-2"/>
              </w:rPr>
              <w:t>yczących</w:t>
            </w:r>
            <w:r w:rsidRPr="00E31923">
              <w:rPr>
                <w:rFonts w:ascii="Times New Roman" w:hAnsi="Times New Roman"/>
                <w:color w:val="000000"/>
                <w:spacing w:val="-2"/>
              </w:rPr>
              <w:t xml:space="preserve"> zakazów lub ograniczeń lotów na czas dłuższy niż 3 miesiące</w:t>
            </w:r>
            <w:r w:rsidR="0079364D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E31923" w:rsidRPr="008B4FE6" w14:paraId="7BD6F2D5" w14:textId="77777777" w:rsidTr="006E07CD">
        <w:trPr>
          <w:trHeight w:val="142"/>
        </w:trPr>
        <w:tc>
          <w:tcPr>
            <w:tcW w:w="2668" w:type="dxa"/>
            <w:gridSpan w:val="3"/>
          </w:tcPr>
          <w:p w14:paraId="3537EC9D" w14:textId="522B8AD1" w:rsidR="00E31923" w:rsidRPr="0043516C" w:rsidRDefault="00E31923" w:rsidP="00CB2E8C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E31923">
              <w:rPr>
                <w:rFonts w:ascii="Times New Roman" w:hAnsi="Times New Roman"/>
                <w:color w:val="000000"/>
              </w:rPr>
              <w:t>Zarządzający obiektami lub rejonami chronionymi strefami niebezpiecznymi, ograniczonymi lub zakazanymi</w:t>
            </w:r>
          </w:p>
        </w:tc>
        <w:tc>
          <w:tcPr>
            <w:tcW w:w="2292" w:type="dxa"/>
            <w:gridSpan w:val="8"/>
          </w:tcPr>
          <w:p w14:paraId="3D7D1395" w14:textId="25F9FD47" w:rsidR="00E31923" w:rsidRDefault="00E3192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50</w:t>
            </w:r>
          </w:p>
        </w:tc>
        <w:tc>
          <w:tcPr>
            <w:tcW w:w="2996" w:type="dxa"/>
            <w:gridSpan w:val="12"/>
          </w:tcPr>
          <w:p w14:paraId="02651F16" w14:textId="35F8C184" w:rsidR="00E31923" w:rsidRPr="009928E0" w:rsidRDefault="00E31923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9928E0">
              <w:rPr>
                <w:rFonts w:ascii="Times New Roman" w:hAnsi="Times New Roman"/>
                <w:color w:val="000000"/>
                <w:spacing w:val="-2"/>
              </w:rPr>
              <w:t xml:space="preserve">Dane Urzędu Lotnictwa Cywilnego </w:t>
            </w:r>
          </w:p>
        </w:tc>
        <w:tc>
          <w:tcPr>
            <w:tcW w:w="2991" w:type="dxa"/>
            <w:gridSpan w:val="6"/>
          </w:tcPr>
          <w:p w14:paraId="17E6029C" w14:textId="77777777" w:rsidR="00E31923" w:rsidRDefault="00E31923" w:rsidP="0088270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Konieczność uzyskania zgody zarządzającego na wlot w strefę.</w:t>
            </w:r>
          </w:p>
          <w:p w14:paraId="7C664E4E" w14:textId="4A14775A" w:rsidR="00E31923" w:rsidRDefault="00E31923" w:rsidP="0088270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31923">
              <w:rPr>
                <w:rFonts w:ascii="Times New Roman" w:hAnsi="Times New Roman"/>
                <w:color w:val="000000"/>
                <w:spacing w:val="-2"/>
              </w:rPr>
              <w:t>Stosowanie zmienianych przepisów dot</w:t>
            </w:r>
            <w:r w:rsidR="003355FB">
              <w:rPr>
                <w:rFonts w:ascii="Times New Roman" w:hAnsi="Times New Roman"/>
                <w:color w:val="000000"/>
                <w:spacing w:val="-2"/>
              </w:rPr>
              <w:t>yczących</w:t>
            </w:r>
            <w:r w:rsidRPr="00E31923">
              <w:rPr>
                <w:rFonts w:ascii="Times New Roman" w:hAnsi="Times New Roman"/>
                <w:color w:val="000000"/>
                <w:spacing w:val="-2"/>
              </w:rPr>
              <w:t xml:space="preserve"> zakazów lub ograniczeń lotów na czas dłuższy niż 3 miesiące</w:t>
            </w:r>
            <w:r w:rsidR="0079364D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2A1636" w:rsidRPr="008B4FE6" w14:paraId="3881D39C" w14:textId="77777777" w:rsidTr="006E07CD">
        <w:trPr>
          <w:trHeight w:val="302"/>
        </w:trPr>
        <w:tc>
          <w:tcPr>
            <w:tcW w:w="10947" w:type="dxa"/>
            <w:gridSpan w:val="29"/>
            <w:shd w:val="clear" w:color="auto" w:fill="99CCFF"/>
            <w:vAlign w:val="center"/>
          </w:tcPr>
          <w:p w14:paraId="0937B0AF" w14:textId="287A9D77" w:rsidR="002A1636" w:rsidRPr="008B4FE6" w:rsidRDefault="00521F5C" w:rsidP="008E35C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5. </w:t>
            </w:r>
            <w:r w:rsidR="002A1636"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 w:rsidR="002A1636">
              <w:rPr>
                <w:rFonts w:ascii="Times New Roman" w:hAnsi="Times New Roman"/>
                <w:b/>
                <w:color w:val="000000"/>
              </w:rPr>
              <w:t xml:space="preserve"> zakresu, czasu trwania i podsumowanie wyników </w:t>
            </w:r>
            <w:r w:rsidR="002A1636"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2A1636" w:rsidRPr="008B4FE6" w14:paraId="66A90868" w14:textId="77777777" w:rsidTr="006E07CD">
        <w:trPr>
          <w:trHeight w:val="342"/>
        </w:trPr>
        <w:tc>
          <w:tcPr>
            <w:tcW w:w="10947" w:type="dxa"/>
            <w:gridSpan w:val="29"/>
            <w:shd w:val="clear" w:color="auto" w:fill="FFFFFF"/>
          </w:tcPr>
          <w:p w14:paraId="679FDDB0" w14:textId="1D4930CA" w:rsidR="00581BF4" w:rsidRDefault="00581BF4" w:rsidP="00581BF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Konsultacje publiczne zostaną przeprowadzone zgodnie z trybem przewidzianym w uchwale nr 190 Rady Ministrów z dnia 29 października 2013 r. – Regulamin pracy Rady Ministrów (M.P. z 202</w:t>
            </w:r>
            <w:r w:rsidR="00574B6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r. poz. </w:t>
            </w:r>
            <w:r w:rsidR="00574B64">
              <w:rPr>
                <w:rFonts w:ascii="Times New Roman" w:hAnsi="Times New Roman"/>
              </w:rPr>
              <w:t xml:space="preserve">806, z </w:t>
            </w:r>
            <w:proofErr w:type="spellStart"/>
            <w:r w:rsidR="00574B64">
              <w:rPr>
                <w:rFonts w:ascii="Times New Roman" w:hAnsi="Times New Roman"/>
              </w:rPr>
              <w:t>późn</w:t>
            </w:r>
            <w:proofErr w:type="spellEnd"/>
            <w:r w:rsidR="00574B64">
              <w:rPr>
                <w:rFonts w:ascii="Times New Roman" w:hAnsi="Times New Roman"/>
              </w:rPr>
              <w:t>. zm.</w:t>
            </w:r>
            <w:r>
              <w:rPr>
                <w:rFonts w:ascii="Times New Roman" w:hAnsi="Times New Roman"/>
              </w:rPr>
              <w:t>).</w:t>
            </w:r>
          </w:p>
          <w:p w14:paraId="7B0896DB" w14:textId="38B740ED" w:rsidR="00581BF4" w:rsidRDefault="00581BF4" w:rsidP="00581BF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Treść projektu zostanie podana do publicznej wiadomości przez zamieszczenie, zgodnie z art. 5 ustawy z dnia 7 lipca 2005 r. o działalności lobbingowej w procesie stanowienia prawa (Dz. U. z 2</w:t>
            </w:r>
            <w:r w:rsidR="00C10504">
              <w:rPr>
                <w:rFonts w:ascii="Times New Roman" w:hAnsi="Times New Roman"/>
              </w:rPr>
              <w:t>025</w:t>
            </w:r>
            <w:r w:rsidR="00B621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r. poz. </w:t>
            </w:r>
            <w:r w:rsidR="00C10504">
              <w:rPr>
                <w:rFonts w:ascii="Times New Roman" w:hAnsi="Times New Roman"/>
              </w:rPr>
              <w:t>677</w:t>
            </w:r>
            <w:r>
              <w:rPr>
                <w:rFonts w:ascii="Times New Roman" w:hAnsi="Times New Roman"/>
              </w:rPr>
              <w:t>), w Biuletynie Informacji Publicznej na stronie podmiotowej Rządowego Centrum Legislacji w serwisie Rządowy Proces Legislacyjny.</w:t>
            </w:r>
          </w:p>
          <w:p w14:paraId="13903B4F" w14:textId="4BB4F6AE" w:rsidR="00581BF4" w:rsidRDefault="00581BF4" w:rsidP="00581BF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Informacja o udostępnieniu projektu </w:t>
            </w:r>
            <w:r w:rsidR="003E17EF">
              <w:rPr>
                <w:rFonts w:ascii="Times New Roman" w:hAnsi="Times New Roman"/>
              </w:rPr>
              <w:t xml:space="preserve">zostanie </w:t>
            </w:r>
            <w:r>
              <w:rPr>
                <w:rFonts w:ascii="Times New Roman" w:hAnsi="Times New Roman"/>
              </w:rPr>
              <w:t>przekazan</w:t>
            </w:r>
            <w:r w:rsidR="003E17EF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do następujących podmiotów:</w:t>
            </w:r>
          </w:p>
          <w:p w14:paraId="1F4000F8" w14:textId="7C172C41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Polska Agencja Żeglugi Powietrznej, ul. Wieżowa 8, 02-147 Warszawa;</w:t>
            </w:r>
          </w:p>
          <w:p w14:paraId="7571F791" w14:textId="71006AA9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Szefostwo Służby Ruchu Lotniczego Sił Zbrojnych RP, ul. Żwirki i Wigury 1C, 00-909 Warszawa;</w:t>
            </w:r>
          </w:p>
          <w:p w14:paraId="30336ED6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proofErr w:type="spellStart"/>
            <w:r w:rsidRPr="00495CDD">
              <w:rPr>
                <w:rFonts w:ascii="Times New Roman" w:hAnsi="Times New Roman"/>
                <w:color w:val="000000" w:themeColor="text1"/>
                <w:spacing w:val="-2"/>
                <w:lang w:val="en-GB"/>
              </w:rPr>
              <w:t>Krajowe</w:t>
            </w:r>
            <w:proofErr w:type="spellEnd"/>
            <w:r w:rsidRPr="00495CDD">
              <w:rPr>
                <w:rFonts w:ascii="Times New Roman" w:hAnsi="Times New Roman"/>
                <w:color w:val="000000" w:themeColor="text1"/>
                <w:spacing w:val="-2"/>
                <w:lang w:val="en-GB"/>
              </w:rPr>
              <w:t xml:space="preserve"> </w:t>
            </w:r>
            <w:proofErr w:type="spellStart"/>
            <w:r w:rsidRPr="00495CDD">
              <w:rPr>
                <w:rFonts w:ascii="Times New Roman" w:hAnsi="Times New Roman"/>
                <w:color w:val="000000" w:themeColor="text1"/>
                <w:spacing w:val="-2"/>
                <w:lang w:val="en-GB"/>
              </w:rPr>
              <w:t>Towarzystwo</w:t>
            </w:r>
            <w:proofErr w:type="spellEnd"/>
            <w:r w:rsidRPr="00495CDD">
              <w:rPr>
                <w:rFonts w:ascii="Times New Roman" w:hAnsi="Times New Roman"/>
                <w:color w:val="000000" w:themeColor="text1"/>
                <w:spacing w:val="-2"/>
                <w:lang w:val="en-GB"/>
              </w:rPr>
              <w:t xml:space="preserve"> </w:t>
            </w:r>
            <w:proofErr w:type="spellStart"/>
            <w:r w:rsidRPr="00495CDD">
              <w:rPr>
                <w:rFonts w:ascii="Times New Roman" w:hAnsi="Times New Roman"/>
                <w:color w:val="000000" w:themeColor="text1"/>
                <w:spacing w:val="-2"/>
                <w:lang w:val="en-GB"/>
              </w:rPr>
              <w:t>Lotnicze</w:t>
            </w:r>
            <w:proofErr w:type="spellEnd"/>
            <w:r w:rsidRPr="004D17F4">
              <w:rPr>
                <w:rFonts w:ascii="Times New Roman" w:hAnsi="Times New Roman"/>
                <w:color w:val="000000" w:themeColor="text1"/>
                <w:spacing w:val="-2"/>
                <w:lang w:val="en-US"/>
              </w:rPr>
              <w:t xml:space="preserve"> Aircraft Owners and Pilots Association POLAND, Al. </w:t>
            </w: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Jerozolimskie 81 lok. 7.10, 02-001 Warszawa;</w:t>
            </w:r>
          </w:p>
          <w:p w14:paraId="402FD6A4" w14:textId="3808B754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Stowarzyszenie Polskich Pilotów Komunikacyjnych POLALPA, ul. Komitetu Obrony Robotników 39/119, 00-906 Warszawa;</w:t>
            </w:r>
          </w:p>
          <w:p w14:paraId="064A35B0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Centrum Usług Logistycznych, ul. Słoneczna 37, 00-789 Warszawa;</w:t>
            </w:r>
          </w:p>
          <w:p w14:paraId="67FA47D3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Port Lotniczy Łódź Sp. z o.o., ul. gen. S. Maczka 35, 94-328 Łódź;</w:t>
            </w:r>
          </w:p>
          <w:p w14:paraId="07A24DE9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Polskie Porty Lotnicze S.A., ul. Żwirki i Wigury 1, 00-906 Warszawa;</w:t>
            </w:r>
          </w:p>
          <w:p w14:paraId="78939877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Port Lotniczy Poznań – Ławica Sp. z o.o., ul. Bukowska 285, 60-189 Poznań;</w:t>
            </w:r>
          </w:p>
          <w:p w14:paraId="514D0F9B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Port Lotniczy Gdańsk Sp. z o.o., ul. Słowackiego 200, 80-298 Gdańsk;</w:t>
            </w:r>
          </w:p>
          <w:p w14:paraId="145C8940" w14:textId="4C5A9450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Port Lotniczy Rzeszów</w:t>
            </w:r>
            <w:r w:rsidR="0079364D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="00FD5B74" w:rsidRPr="00FD5B74">
              <w:rPr>
                <w:rFonts w:ascii="Times New Roman" w:hAnsi="Times New Roman"/>
                <w:color w:val="000000" w:themeColor="text1"/>
                <w:spacing w:val="-2"/>
              </w:rPr>
              <w:t xml:space="preserve">– </w:t>
            </w: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Jasionka Sp. z o.o., Jasionka 942, 36-002 Jasionka;</w:t>
            </w:r>
          </w:p>
          <w:p w14:paraId="3D0A0ADB" w14:textId="49F89B0D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 xml:space="preserve">Port Lotniczy Szczecin </w:t>
            </w:r>
            <w:r w:rsidR="00FD5B74" w:rsidRPr="00FD5B74">
              <w:rPr>
                <w:rFonts w:ascii="Times New Roman" w:hAnsi="Times New Roman"/>
                <w:color w:val="000000" w:themeColor="text1"/>
                <w:spacing w:val="-2"/>
              </w:rPr>
              <w:t xml:space="preserve">– </w:t>
            </w: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Goleniów Sp. z o.o., ul. Glewice 1a, 72-100 Goleniów;</w:t>
            </w:r>
          </w:p>
          <w:p w14:paraId="454F4CA6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Górnośląskie Towarzystwo Lotnicze S.A., Al. Korfantego 38, 40-161 Katowice;</w:t>
            </w:r>
          </w:p>
          <w:p w14:paraId="0E3C5506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Port Lotniczy Bydgoszcz S.A. im. Ignacego Jana Paderewskiego, ul. Paderewskiego 1, 86-005 Białe Błota;</w:t>
            </w:r>
          </w:p>
          <w:p w14:paraId="3B967D0E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 xml:space="preserve">Międzynarodowy Port Lotniczy im. Jana Pawła II Kraków – Balice Sp. z o.o., ul. kpt. M. </w:t>
            </w:r>
            <w:proofErr w:type="spellStart"/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Medweckiego</w:t>
            </w:r>
            <w:proofErr w:type="spellEnd"/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 xml:space="preserve"> 1, 32-083 Balice;</w:t>
            </w:r>
          </w:p>
          <w:p w14:paraId="17484C91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Port Lotniczy Wrocław S.A., ul. Graniczna 190, 54-530 Wrocław;</w:t>
            </w:r>
          </w:p>
          <w:p w14:paraId="4BAE1F48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Warmia i Mazury Sp. z o.o., Szymany 150, 12-100 Szczytno;</w:t>
            </w:r>
          </w:p>
          <w:p w14:paraId="71F2E75E" w14:textId="416F922D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 xml:space="preserve">Mazowiecki Port Lotniczy Warszawa </w:t>
            </w:r>
            <w:r w:rsidR="003355FB" w:rsidRPr="003355FB">
              <w:rPr>
                <w:rFonts w:ascii="Times New Roman" w:hAnsi="Times New Roman"/>
                <w:color w:val="000000" w:themeColor="text1"/>
                <w:spacing w:val="-2"/>
              </w:rPr>
              <w:t xml:space="preserve">– </w:t>
            </w: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 xml:space="preserve">Modlin Sp. z o.o., ul. Gen. Wiktora </w:t>
            </w:r>
            <w:proofErr w:type="spellStart"/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Thommee</w:t>
            </w:r>
            <w:proofErr w:type="spellEnd"/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 xml:space="preserve"> 1a, 05-102 Nowy Dwór Mazowiecki;</w:t>
            </w:r>
          </w:p>
          <w:p w14:paraId="0EA2F5AA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Port Lotniczy Lublin S.A., ul. Króla Jana Sobieskiego 1, 21-040 Świdnik;</w:t>
            </w:r>
          </w:p>
          <w:p w14:paraId="1CB73F9F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Polskie Linie Lotnicze LOT S.A., ul. Komitetu Obrony Robotników 43, 02-146 Warszawa;</w:t>
            </w:r>
          </w:p>
          <w:p w14:paraId="3D106777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4D17F4">
              <w:rPr>
                <w:rFonts w:ascii="Times New Roman" w:hAnsi="Times New Roman"/>
                <w:color w:val="000000" w:themeColor="text1"/>
                <w:spacing w:val="-2"/>
                <w:lang w:val="en-US"/>
              </w:rPr>
              <w:t xml:space="preserve">Ryanair Sun S.A., ul. </w:t>
            </w: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Cybernetyki 21, 02-677 Warszawa;</w:t>
            </w:r>
          </w:p>
          <w:p w14:paraId="395E1C9E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Związek Regionalnych Portów Lotniczych, Al. Korfantego 38, 40-161 Katowice;</w:t>
            </w:r>
          </w:p>
          <w:p w14:paraId="6A7CB1D0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Aeroklub Polski, ul. Komitetu Obrony Robotników 39, 02-148 Warszawa;</w:t>
            </w:r>
          </w:p>
          <w:p w14:paraId="4CBE5F4A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Aero Partner Sp. z o.o., ul. Komitetu Obrony Robotników 39, 02-148 Warszawa;</w:t>
            </w:r>
          </w:p>
          <w:p w14:paraId="3E5A74D9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Krajowa Rada Lotnictwa, ul. Fabryczna 16-22/23, 00-446 Warszawa;</w:t>
            </w:r>
          </w:p>
          <w:p w14:paraId="2F416FF1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Lotnicze Pogotowie Ratunkowe, ul. Księżycowa 5, 01-934 Warszawa;</w:t>
            </w:r>
          </w:p>
          <w:p w14:paraId="7C70327C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Ośrodek Kształcenia Lotniczego Politechniki Rzeszowskiej, Rzeszów - Jasionka 915, 36-001 Trzebownisko;</w:t>
            </w:r>
          </w:p>
          <w:p w14:paraId="774DB940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Górnośląski Akcelerator Przedsiębiorczości Rynkowej Sp</w:t>
            </w:r>
            <w:r w:rsidR="000F2A5F">
              <w:rPr>
                <w:rFonts w:ascii="Times New Roman" w:hAnsi="Times New Roman"/>
                <w:color w:val="000000" w:themeColor="text1"/>
                <w:spacing w:val="-2"/>
              </w:rPr>
              <w:t>.</w:t>
            </w: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 xml:space="preserve"> z o.o., ul. Wincentego Pola 16, 44-100 Gliwice;</w:t>
            </w:r>
          </w:p>
          <w:p w14:paraId="7BC8D657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Lotnisko Mielec Sp. z o.o., ul. Lotniskowa 30, 39-300 Mielec;</w:t>
            </w:r>
          </w:p>
          <w:p w14:paraId="62D3BED1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Aeroklub Warszawski, ul. Księżycowa 1, 01-934 Warszawa;</w:t>
            </w:r>
          </w:p>
          <w:p w14:paraId="704C3176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Marszałkowski Województwa Mazowieckiego, ul. Jagiellońska 26, 03-719 Warszawa;</w:t>
            </w:r>
          </w:p>
          <w:p w14:paraId="36127E65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bookmarkStart w:id="4" w:name="_Hlk170311264"/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Marszałkowski Województwa Dolnośląskiego</w:t>
            </w:r>
            <w:bookmarkEnd w:id="4"/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, ul. Wybrzeże Słowackiego 12-14, 50-411 Wrocław;</w:t>
            </w:r>
          </w:p>
          <w:p w14:paraId="7E87AC59" w14:textId="7C937FB5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Marszałkowski Województwa Śląskiego, ul. Ligonia 46, 40-037 Katowice</w:t>
            </w:r>
            <w:r w:rsidR="00ED32BE">
              <w:rPr>
                <w:rFonts w:ascii="Times New Roman" w:hAnsi="Times New Roman"/>
                <w:color w:val="000000" w:themeColor="text1"/>
                <w:spacing w:val="-2"/>
              </w:rPr>
              <w:t>;</w:t>
            </w:r>
          </w:p>
          <w:p w14:paraId="35EBD35C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Marszałkowski Województwa Wielkopolskiego, al. Niepodległości 34, 61-714 Poznań;</w:t>
            </w:r>
          </w:p>
          <w:p w14:paraId="3318422B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Marszałkowski Województwa Kujawsko-Pomorskiego, pl. Teatralny 2, 87-100 Toruń;</w:t>
            </w:r>
          </w:p>
          <w:p w14:paraId="44AF4BFB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Marszałkowski Województwa Małopolskiego, ul. Racławicka 56, 30-017 Kraków;</w:t>
            </w:r>
          </w:p>
          <w:p w14:paraId="1402A64A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Marszałkowski Województwa Łódzkiego, al. Piłsudskiego 8, 90-051 Łódź;</w:t>
            </w:r>
          </w:p>
          <w:p w14:paraId="44B23103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Marszałkowski Województwa Lubelskiego, ul. Artura Grottgera 4, 20-029 Lublin;</w:t>
            </w:r>
          </w:p>
          <w:p w14:paraId="030F088D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Marszałkowski Województwa Lubuskiego, ul. Podgórna 7, 65-057 Zielona Góra;</w:t>
            </w:r>
          </w:p>
          <w:p w14:paraId="72C7AF22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Marszałkowski Województwa Opolskiego, ul. Piastowska 14, 45-082 Opole;</w:t>
            </w:r>
          </w:p>
          <w:p w14:paraId="7196A81B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Marszałkowski Województwa Podlaskiego, ul. M. Curie-Skłodowskiej 14, 15-097 Białystok;</w:t>
            </w:r>
          </w:p>
          <w:p w14:paraId="3BBC1536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Marszałkowski Województwa Pomorskiego, ul. Okopowa 21/27, 80-810 Gdańsk;</w:t>
            </w:r>
          </w:p>
          <w:p w14:paraId="398686C5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 xml:space="preserve">Urząd Marszałkowski Województwa Podkarpackiego, </w:t>
            </w:r>
            <w:r w:rsidR="00D52D06">
              <w:rPr>
                <w:rFonts w:ascii="Times New Roman" w:hAnsi="Times New Roman"/>
                <w:color w:val="000000" w:themeColor="text1"/>
                <w:spacing w:val="-2"/>
              </w:rPr>
              <w:t>al.</w:t>
            </w: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 xml:space="preserve"> Łukasza Cieplińskiego 4, 35-010 Rzeszów;</w:t>
            </w:r>
          </w:p>
          <w:p w14:paraId="78ECF859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Marszałkowski Województwa Świętokrzyskiego, al. XIX Wieków Kielc 3, budynek C2, 25-516 Kielce;</w:t>
            </w:r>
          </w:p>
          <w:p w14:paraId="360064CB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Marszałkowski Województwa Warmińsko-Mazurskiego, ul. Emilii Plater 1, 10-562 Olsztyn;</w:t>
            </w:r>
          </w:p>
          <w:p w14:paraId="4827A054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Marszałkowski Województwa Zachodniopomorskiego, ul. Marszałka Józefa Piłsudskiego 40, 70-421 Szczecin;</w:t>
            </w:r>
          </w:p>
          <w:p w14:paraId="333E9587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Miejski Wrocławia, pl. Nowy Targ 1-8, 50-141 Wrocław;</w:t>
            </w:r>
          </w:p>
          <w:p w14:paraId="02FB1BD0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m.st. Warszawy, pl. Bankowy 3/5, 00-950 Warszawa;</w:t>
            </w:r>
          </w:p>
          <w:p w14:paraId="76669DC7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Miejski w Bytomiu, ul. Parkowa 2, 41-902 Bytom;</w:t>
            </w:r>
          </w:p>
          <w:p w14:paraId="59BFC35F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Miasta Chorzów, ul. Rynek 1, 41-500 Chorzów;</w:t>
            </w:r>
          </w:p>
          <w:p w14:paraId="2CB6E975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Miejski w Dąbrowie Górniczej, ul. Graniczna 21, 41-300 Dąbrowa Górnicza;</w:t>
            </w:r>
          </w:p>
          <w:p w14:paraId="0026EE19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Miasta Gliwice, ul. Zwycięstwa 21, 44-100 Gliwice;</w:t>
            </w:r>
          </w:p>
          <w:p w14:paraId="7088D839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Miasta Ruda Śląska, pl</w:t>
            </w:r>
            <w:r w:rsidR="00D52D06">
              <w:rPr>
                <w:rFonts w:ascii="Times New Roman" w:hAnsi="Times New Roman"/>
                <w:color w:val="000000" w:themeColor="text1"/>
                <w:spacing w:val="-2"/>
              </w:rPr>
              <w:t>.</w:t>
            </w: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 xml:space="preserve"> Jana Pawła II 6, 41-709 Ruda Śląska;</w:t>
            </w:r>
          </w:p>
          <w:p w14:paraId="4CDBE3D1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lastRenderedPageBreak/>
              <w:t>Urząd Miejski w Sosnowcu, al. Zwycięstwa 20, 41-200 Sosnowiec;</w:t>
            </w:r>
          </w:p>
          <w:p w14:paraId="2ABF9A60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Miasta Tychy, al. Niepodległości 49, 43-100 Tychy;</w:t>
            </w:r>
          </w:p>
          <w:p w14:paraId="1392195D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Miasta Zabrze, ul. Powstańców Śląskich 5/7, 41-800 Zabrze;</w:t>
            </w:r>
          </w:p>
          <w:p w14:paraId="66E3B902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Miasta Katowice, ul. Młyńska 4, 40-098 Katowice;</w:t>
            </w:r>
          </w:p>
          <w:p w14:paraId="493D72B8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Miasta Poznania, p</w:t>
            </w:r>
            <w:r w:rsidR="00D52D06">
              <w:rPr>
                <w:rFonts w:ascii="Times New Roman" w:hAnsi="Times New Roman"/>
                <w:color w:val="000000" w:themeColor="text1"/>
                <w:spacing w:val="-2"/>
              </w:rPr>
              <w:t>l.</w:t>
            </w: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 xml:space="preserve"> Kolegiacki 17, 61-841 Poznań;</w:t>
            </w:r>
          </w:p>
          <w:p w14:paraId="5566D363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Miasta Łodzi, ul. Piotrkowska 104, 90-001 Łódź;</w:t>
            </w:r>
          </w:p>
          <w:p w14:paraId="64C84EEF" w14:textId="77777777" w:rsidR="001C6DE6" w:rsidRPr="001C6DE6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Miasta Krakowa, p</w:t>
            </w:r>
            <w:r w:rsidR="00D52D06">
              <w:rPr>
                <w:rFonts w:ascii="Times New Roman" w:hAnsi="Times New Roman"/>
                <w:color w:val="000000" w:themeColor="text1"/>
                <w:spacing w:val="-2"/>
              </w:rPr>
              <w:t>l.</w:t>
            </w: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 xml:space="preserve"> Wszystkich Świętych 3-4, 31-004 Kraków;</w:t>
            </w:r>
          </w:p>
          <w:p w14:paraId="6E075C18" w14:textId="04D10565" w:rsidR="002A1636" w:rsidRPr="008310D4" w:rsidRDefault="001C6DE6" w:rsidP="001C6DE6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1C6DE6">
              <w:rPr>
                <w:rFonts w:ascii="Times New Roman" w:hAnsi="Times New Roman"/>
                <w:color w:val="000000" w:themeColor="text1"/>
                <w:spacing w:val="-2"/>
              </w:rPr>
              <w:t>Urząd Miejski w Gdańsku, ul. Nowe Ogrody 8/12, 80-803 Gdańsk</w:t>
            </w:r>
            <w:r w:rsidR="00FE38A2" w:rsidRPr="00C95D4F">
              <w:rPr>
                <w:rFonts w:ascii="Times New Roman" w:hAnsi="Times New Roman"/>
                <w:color w:val="000000" w:themeColor="text1"/>
                <w:spacing w:val="-2"/>
              </w:rPr>
              <w:t>.</w:t>
            </w:r>
            <w:r w:rsidR="002A1636" w:rsidRPr="008310D4">
              <w:rPr>
                <w:rFonts w:ascii="Times New Roman" w:hAnsi="Times New Roman"/>
                <w:color w:val="000000" w:themeColor="text1"/>
                <w:spacing w:val="-2"/>
              </w:rPr>
              <w:tab/>
            </w:r>
          </w:p>
          <w:p w14:paraId="2B64F856" w14:textId="61612154" w:rsidR="00881B83" w:rsidRPr="0031554B" w:rsidRDefault="002A1636" w:rsidP="00A509A6">
            <w:pPr>
              <w:spacing w:before="120"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27012F">
              <w:rPr>
                <w:rFonts w:ascii="Times New Roman" w:hAnsi="Times New Roman"/>
                <w:spacing w:val="-2"/>
              </w:rPr>
              <w:t>Ko</w:t>
            </w:r>
            <w:r w:rsidRPr="0031554B">
              <w:rPr>
                <w:rFonts w:ascii="Times New Roman" w:hAnsi="Times New Roman"/>
                <w:spacing w:val="-2"/>
              </w:rPr>
              <w:t xml:space="preserve">nsultacje publiczne </w:t>
            </w:r>
            <w:r w:rsidR="00581BF4" w:rsidRPr="0031554B">
              <w:rPr>
                <w:rFonts w:ascii="Times New Roman" w:hAnsi="Times New Roman"/>
                <w:spacing w:val="-2"/>
              </w:rPr>
              <w:t>będą</w:t>
            </w:r>
            <w:r w:rsidRPr="0031554B">
              <w:rPr>
                <w:rFonts w:ascii="Times New Roman" w:hAnsi="Times New Roman"/>
                <w:spacing w:val="-2"/>
              </w:rPr>
              <w:t xml:space="preserve"> trwały </w:t>
            </w:r>
            <w:r w:rsidR="00A33271" w:rsidRPr="0031554B">
              <w:rPr>
                <w:rFonts w:ascii="Times New Roman" w:hAnsi="Times New Roman"/>
                <w:spacing w:val="-2"/>
              </w:rPr>
              <w:t>30</w:t>
            </w:r>
            <w:r w:rsidRPr="0031554B">
              <w:rPr>
                <w:rFonts w:ascii="Times New Roman" w:hAnsi="Times New Roman"/>
                <w:spacing w:val="-2"/>
              </w:rPr>
              <w:t xml:space="preserve"> dni.</w:t>
            </w:r>
          </w:p>
          <w:p w14:paraId="01933BC5" w14:textId="77777777" w:rsidR="00574B64" w:rsidRPr="00DF61C8" w:rsidRDefault="00574B64" w:rsidP="00574B64">
            <w:pPr>
              <w:spacing w:before="120"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DF61C8">
              <w:rPr>
                <w:rFonts w:ascii="Times New Roman" w:hAnsi="Times New Roman"/>
                <w:spacing w:val="-2"/>
              </w:rPr>
              <w:t>Z uwagi na fakt, że projekt nie dotyczy problematyki zadań związków zawodowych oraz organizacji pracodawców, nie podlega on opiniowaniu przez reprezentatywne związki zawodowe oraz organizacje pracodawców.</w:t>
            </w:r>
          </w:p>
          <w:p w14:paraId="5B97B935" w14:textId="4F6470C2" w:rsidR="00C95D4F" w:rsidRPr="009B474E" w:rsidRDefault="00C95D4F" w:rsidP="00A509A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FF0000"/>
                <w:spacing w:val="-2"/>
              </w:rPr>
            </w:pPr>
            <w:r w:rsidRPr="00DF61C8">
              <w:rPr>
                <w:rFonts w:ascii="Times New Roman" w:hAnsi="Times New Roman"/>
                <w:spacing w:val="-2"/>
              </w:rPr>
              <w:t>Projekt zostanie przekazany do zaopiniowania przez Komisję Wspólną Rządu i Samorządu Terytorialnego.</w:t>
            </w:r>
            <w:bookmarkStart w:id="5" w:name="_GoBack"/>
            <w:bookmarkEnd w:id="5"/>
          </w:p>
        </w:tc>
      </w:tr>
      <w:tr w:rsidR="002A1636" w:rsidRPr="008B4FE6" w14:paraId="10074196" w14:textId="77777777" w:rsidTr="006E07CD">
        <w:trPr>
          <w:trHeight w:val="363"/>
        </w:trPr>
        <w:tc>
          <w:tcPr>
            <w:tcW w:w="10947" w:type="dxa"/>
            <w:gridSpan w:val="29"/>
            <w:shd w:val="clear" w:color="auto" w:fill="99CCFF"/>
            <w:vAlign w:val="center"/>
          </w:tcPr>
          <w:p w14:paraId="7DB47C08" w14:textId="3C12AE1E" w:rsidR="002A1636" w:rsidRPr="008B4FE6" w:rsidRDefault="00521F5C" w:rsidP="008E35C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 xml:space="preserve">6. </w:t>
            </w:r>
            <w:r w:rsidR="002A1636" w:rsidRPr="008B4FE6">
              <w:rPr>
                <w:rFonts w:ascii="Times New Roman" w:hAnsi="Times New Roman"/>
                <w:b/>
                <w:color w:val="000000"/>
              </w:rPr>
              <w:t>Wpływ na sektor finansów publicznych</w:t>
            </w:r>
          </w:p>
        </w:tc>
      </w:tr>
      <w:tr w:rsidR="002A1636" w:rsidRPr="008B4FE6" w14:paraId="1089ADD8" w14:textId="77777777" w:rsidTr="006E07CD">
        <w:trPr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016BC295" w14:textId="13A199EA" w:rsidR="002A1636" w:rsidRPr="00C53F26" w:rsidRDefault="002A1636" w:rsidP="000A0B89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</w:t>
            </w:r>
            <w:r w:rsidR="00495CDD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  <w:r w:rsidR="003A361F"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>r.)</w:t>
            </w:r>
          </w:p>
        </w:tc>
        <w:tc>
          <w:tcPr>
            <w:tcW w:w="7814" w:type="dxa"/>
            <w:gridSpan w:val="25"/>
            <w:shd w:val="clear" w:color="auto" w:fill="FFFFFF"/>
          </w:tcPr>
          <w:p w14:paraId="1E146C41" w14:textId="77777777" w:rsidR="002A1636" w:rsidRPr="00C53F26" w:rsidRDefault="002A1636" w:rsidP="00260F3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mln </w:t>
            </w: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zł]</w:t>
            </w:r>
          </w:p>
        </w:tc>
      </w:tr>
      <w:tr w:rsidR="002A1636" w:rsidRPr="008B4FE6" w14:paraId="6942339A" w14:textId="77777777" w:rsidTr="006E07CD">
        <w:trPr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0CDEE73D" w14:textId="77777777" w:rsidR="002A1636" w:rsidRPr="00C53F26" w:rsidRDefault="002A1636" w:rsidP="00A52ADB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5E59CDFC" w14:textId="77777777" w:rsidR="002A1636" w:rsidRPr="00C53F26" w:rsidRDefault="002A1636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640354B" w14:textId="77777777" w:rsidR="002A1636" w:rsidRPr="00C53F26" w:rsidRDefault="002A1636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8496040" w14:textId="77777777" w:rsidR="002A1636" w:rsidRPr="00C53F26" w:rsidRDefault="002A1636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1FE6792" w14:textId="77777777" w:rsidR="002A1636" w:rsidRPr="00C53F26" w:rsidRDefault="002A1636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7D80A3A" w14:textId="77777777" w:rsidR="002A1636" w:rsidRPr="00C53F26" w:rsidRDefault="002A1636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660D4A21" w14:textId="77777777" w:rsidR="002A1636" w:rsidRPr="00C53F26" w:rsidRDefault="002A1636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6E1C5E2" w14:textId="77777777" w:rsidR="002A1636" w:rsidRPr="00C53F26" w:rsidRDefault="002A1636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E71262D" w14:textId="77777777" w:rsidR="002A1636" w:rsidRPr="00C53F26" w:rsidRDefault="002A1636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5D2533C" w14:textId="77777777" w:rsidR="002A1636" w:rsidRPr="00C53F26" w:rsidRDefault="002A1636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0CFD1D4" w14:textId="77777777" w:rsidR="002A1636" w:rsidRPr="00C53F26" w:rsidRDefault="002A1636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7FB19238" w14:textId="77777777" w:rsidR="002A1636" w:rsidRPr="00C53F26" w:rsidRDefault="002A1636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47" w:type="dxa"/>
            <w:gridSpan w:val="2"/>
            <w:shd w:val="clear" w:color="auto" w:fill="FFFFFF"/>
          </w:tcPr>
          <w:p w14:paraId="5A43773D" w14:textId="77777777" w:rsidR="002A1636" w:rsidRPr="00C53F26" w:rsidRDefault="002A1636" w:rsidP="00A52ADB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780454" w:rsidRPr="008B4FE6" w14:paraId="2938D361" w14:textId="77777777" w:rsidTr="002A1636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BC28FFC" w14:textId="77777777" w:rsidR="00780454" w:rsidRPr="00C53F26" w:rsidRDefault="00780454" w:rsidP="0078045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621A85BF" w14:textId="399A6F83" w:rsidR="00780454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E89CA01" w14:textId="74B4D5B2" w:rsidR="00780454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7174521" w14:textId="5876F716" w:rsidR="00780454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2C3E8BD" w14:textId="66F1F6B5" w:rsidR="00780454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0C48E46" w14:textId="6B927749" w:rsidR="00780454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F92F7AF" w14:textId="6CF71D2F" w:rsidR="00780454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434CFC3" w14:textId="5F27830B" w:rsidR="00780454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91347DB" w14:textId="09DB174A" w:rsidR="00780454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3B85222" w14:textId="351920A4" w:rsidR="00780454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133B753" w14:textId="2005F43E" w:rsidR="00780454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080C9DE2" w14:textId="1F77BF00" w:rsidR="00780454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2"/>
            <w:shd w:val="clear" w:color="auto" w:fill="FFFFFF"/>
          </w:tcPr>
          <w:p w14:paraId="67119974" w14:textId="4FE7199F" w:rsidR="00780454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A119E3" w:rsidRPr="008B4FE6" w14:paraId="7DBA4D3F" w14:textId="77777777" w:rsidTr="002A1636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411FAB9" w14:textId="77777777" w:rsidR="00A119E3" w:rsidRPr="00C53F26" w:rsidRDefault="00A119E3" w:rsidP="00A119E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40CC2D73" w14:textId="119230B7" w:rsidR="00A119E3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3F86EFD" w14:textId="4F5C53BA" w:rsidR="00A119E3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CC6D46D" w14:textId="539DFAEF" w:rsidR="00A119E3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2D01E76" w14:textId="6EB08FD8" w:rsidR="00A119E3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52D4592" w14:textId="068B3653" w:rsidR="00A119E3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4D2CE6D" w14:textId="65786E91" w:rsidR="00A119E3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6460403" w14:textId="25AFD483" w:rsidR="00A119E3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714CDD2" w14:textId="5836ADBB" w:rsidR="00A119E3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428A5E3" w14:textId="44B3BED8" w:rsidR="00A119E3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670E2F0" w14:textId="3EAD2B20" w:rsidR="00A119E3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33BED320" w14:textId="4EA305D2" w:rsidR="00A119E3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2"/>
            <w:shd w:val="clear" w:color="auto" w:fill="FFFFFF"/>
          </w:tcPr>
          <w:p w14:paraId="3AB64678" w14:textId="6917D843" w:rsidR="00A119E3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A1636" w:rsidRPr="008B4FE6" w14:paraId="1988104A" w14:textId="77777777" w:rsidTr="002A1636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F325A0D" w14:textId="77777777" w:rsidR="002A1636" w:rsidRPr="00C53F26" w:rsidRDefault="002A1636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79B5A1C6" w14:textId="30639C8C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80C2F47" w14:textId="2404F5EA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67E847F" w14:textId="6F73515D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EADBD7A" w14:textId="530E878F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A4AB3C8" w14:textId="5D968F30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EDFDDEA" w14:textId="059C708D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D51472E" w14:textId="6322CFDD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2247C23" w14:textId="4BA9266B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CBB2F0C" w14:textId="385E97BB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4089B28" w14:textId="2B09F73D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934FF0F" w14:textId="5F231CFB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2"/>
            <w:shd w:val="clear" w:color="auto" w:fill="FFFFFF"/>
          </w:tcPr>
          <w:p w14:paraId="6129BEC2" w14:textId="52D06997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A1636" w:rsidRPr="008B4FE6" w14:paraId="28F22572" w14:textId="77777777" w:rsidTr="002A1636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3E5AB5F" w14:textId="77777777" w:rsidR="002A1636" w:rsidRPr="00C53F26" w:rsidRDefault="002A1636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6CEC0FBC" w14:textId="787965F2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724904A" w14:textId="6D5AE8B3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0C03D6E" w14:textId="36054383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A015092" w14:textId="4009CD1C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F7CBFF0" w14:textId="74000697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FDC3E4B" w14:textId="4865D4AB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F4E907F" w14:textId="498D2F8B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40A3C65" w14:textId="3333BE93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7BBA384" w14:textId="1FEFC018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47CDAF8" w14:textId="3461E7E4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4E911AA" w14:textId="611BC543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2"/>
            <w:shd w:val="clear" w:color="auto" w:fill="FFFFFF"/>
          </w:tcPr>
          <w:p w14:paraId="5C57A217" w14:textId="206FAB3C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A1636" w:rsidRPr="008B4FE6" w14:paraId="76315A9C" w14:textId="77777777" w:rsidTr="002A1636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C935F20" w14:textId="77777777" w:rsidR="002A1636" w:rsidRPr="00C53F26" w:rsidRDefault="002A1636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6CB55139" w14:textId="6FCED28F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2F9E8A1" w14:textId="6C70A412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85E11C6" w14:textId="38532493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BDCB5FE" w14:textId="68AEF3BE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D3EB2AE" w14:textId="1AC99FC9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9599C26" w14:textId="44039ABE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DC81699" w14:textId="595431C1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017DFA6" w14:textId="0E05A4F0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EEBA4B8" w14:textId="09954D47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11AF046" w14:textId="3FC25836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1808792" w14:textId="1DBEEB08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2"/>
            <w:shd w:val="clear" w:color="auto" w:fill="FFFFFF"/>
          </w:tcPr>
          <w:p w14:paraId="0ADDB339" w14:textId="404B5C76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A1636" w:rsidRPr="008B4FE6" w14:paraId="792327FF" w14:textId="77777777" w:rsidTr="002A1636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E6E08C2" w14:textId="77777777" w:rsidR="002A1636" w:rsidRPr="00C53F26" w:rsidRDefault="002A1636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3E52DE82" w14:textId="6448F2DE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C2EE783" w14:textId="2260997F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E744E99" w14:textId="489FB7ED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EF844C2" w14:textId="325FE573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572A603" w14:textId="23F24B44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3A578B45" w14:textId="213E250E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B86A929" w14:textId="68204A26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8147499" w14:textId="39C97942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3C9B7E0" w14:textId="013DB092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C9FB8E2" w14:textId="36AB917A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6848BE5" w14:textId="016B93C1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2"/>
            <w:shd w:val="clear" w:color="auto" w:fill="FFFFFF"/>
          </w:tcPr>
          <w:p w14:paraId="35F7A935" w14:textId="20BCA961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A1636" w:rsidRPr="008B4FE6" w14:paraId="2D167C64" w14:textId="77777777" w:rsidTr="002A1636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4C2685B" w14:textId="77777777" w:rsidR="002A1636" w:rsidRPr="00C53F26" w:rsidRDefault="002A1636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412A5BAD" w14:textId="5D9A1586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10BD5EA" w14:textId="6EED61FE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E1A323A" w14:textId="39B9EAD8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E0581BC" w14:textId="5AD5E2C7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44ED8A5" w14:textId="5A69C502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FDA197D" w14:textId="26B7B9F7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D10D1AA" w14:textId="71660335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94826F9" w14:textId="7195F738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00BEB7C" w14:textId="213A1FFF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455C365" w14:textId="4DEA4ED4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935E13F" w14:textId="5C414762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2"/>
            <w:shd w:val="clear" w:color="auto" w:fill="FFFFFF"/>
          </w:tcPr>
          <w:p w14:paraId="430EE290" w14:textId="7E6F1E08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A1636" w:rsidRPr="008B4FE6" w14:paraId="24C92691" w14:textId="77777777" w:rsidTr="002A1636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2AEC625" w14:textId="77777777" w:rsidR="002A1636" w:rsidRPr="00C53F26" w:rsidRDefault="002A1636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15F44DAA" w14:textId="7B389E93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8542C87" w14:textId="23D54AB5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03D129B" w14:textId="2C733570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1FF9CCD" w14:textId="30DF0903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62F2BCE" w14:textId="77698470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AB054AD" w14:textId="260AC06A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9AD5EB1" w14:textId="05846293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B169114" w14:textId="42C6607E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BC891DE" w14:textId="4F70995D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890D72E" w14:textId="2DB86B97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379BB7FC" w14:textId="1710029F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2"/>
            <w:shd w:val="clear" w:color="auto" w:fill="FFFFFF"/>
          </w:tcPr>
          <w:p w14:paraId="6BEE01D5" w14:textId="65BC289E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A1636" w:rsidRPr="008B4FE6" w14:paraId="1DC5BD12" w14:textId="77777777" w:rsidTr="002A1636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3D94897" w14:textId="77777777" w:rsidR="002A1636" w:rsidRPr="00C53F26" w:rsidRDefault="002A1636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51C2A05F" w14:textId="2626EA71" w:rsidR="002A1636" w:rsidRPr="00495CDD" w:rsidRDefault="003E17EF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28F3C59" w14:textId="3DFCC725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C0AE206" w14:textId="2570A4F8" w:rsidR="002A1636" w:rsidRPr="00495CDD" w:rsidRDefault="003E17EF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88DC2CB" w14:textId="6D757F5B" w:rsidR="002A1636" w:rsidRPr="00495CDD" w:rsidRDefault="003E17EF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176AB94" w14:textId="4FA3A7EA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00A131B3" w14:textId="546D9E8A" w:rsidR="002A1636" w:rsidRPr="00495CDD" w:rsidRDefault="003E17EF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2FC46D7" w14:textId="0C67E881" w:rsidR="002A1636" w:rsidRPr="00495CDD" w:rsidRDefault="003E17EF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3368364" w14:textId="094F6493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D5B7E1A" w14:textId="45D2085C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A017F10" w14:textId="25978AAA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6747DED" w14:textId="41AF5C0C" w:rsidR="002A1636" w:rsidRPr="00495CDD" w:rsidRDefault="003E17EF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2"/>
            <w:shd w:val="clear" w:color="auto" w:fill="FFFFFF"/>
          </w:tcPr>
          <w:p w14:paraId="5E0FC357" w14:textId="7F6B0C5A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A1636" w:rsidRPr="008B4FE6" w14:paraId="525974D1" w14:textId="77777777" w:rsidTr="002A1636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5F3148F" w14:textId="77777777" w:rsidR="002A1636" w:rsidRPr="00C53F26" w:rsidRDefault="002A1636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1968948F" w14:textId="462878FE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C17E6EC" w14:textId="17043B6D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C02D5AF" w14:textId="409D7A29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33CC6E45" w14:textId="34999232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4AF22C9" w14:textId="65BA3BEB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0DD64B12" w14:textId="05E00AB7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710AA10A" w14:textId="7F07B511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3FD102FB" w14:textId="26FAFD9C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06C24E2" w14:textId="28D8A1C1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FCFD9CD" w14:textId="1EEDEE38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43E3764C" w14:textId="5EF9D2A6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14:paraId="083E1FDF" w14:textId="07E01F55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A1636" w:rsidRPr="008B4FE6" w14:paraId="4114C803" w14:textId="77777777" w:rsidTr="002A1636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CE368B7" w14:textId="77777777" w:rsidR="002A1636" w:rsidRPr="00C53F26" w:rsidRDefault="002A1636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4B3518CF" w14:textId="19B69167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F059F5B" w14:textId="18688796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5BF3DF4" w14:textId="028A4A41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34B86F97" w14:textId="15641D53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29DC54E" w14:textId="3CC5B459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19A705D3" w14:textId="07A480D8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379723E1" w14:textId="4CEF8F06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3C48395E" w14:textId="508F5D4C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9CDA1B1" w14:textId="19C22090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0C0D546" w14:textId="0FCF4DF2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20C2AD55" w14:textId="271B5788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14:paraId="6780539E" w14:textId="00100487" w:rsidR="002A1636" w:rsidRPr="00495CDD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A1636" w:rsidRPr="008B4FE6" w14:paraId="1B3D802A" w14:textId="77777777" w:rsidTr="002A1636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549FF58" w14:textId="77777777" w:rsidR="002A1636" w:rsidRPr="00C53F26" w:rsidRDefault="002A1636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12D5AE29" w14:textId="0BF4C9D4" w:rsidR="002A1636" w:rsidRPr="001C1D61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A87108B" w14:textId="7D2647CD" w:rsidR="002A1636" w:rsidRPr="001C1D61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A928070" w14:textId="0E4F5B09" w:rsidR="002A1636" w:rsidRPr="001C1D61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0155F74C" w14:textId="1D4EA7A2" w:rsidR="002A1636" w:rsidRPr="001C1D61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9FCD156" w14:textId="6D81AC25" w:rsidR="002A1636" w:rsidRPr="001C1D61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52F7A8F5" w14:textId="22B5ED6C" w:rsidR="002A1636" w:rsidRPr="001C1D61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0219A6B5" w14:textId="386203F4" w:rsidR="002A1636" w:rsidRPr="001C1D61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2D1D3037" w14:textId="7A9566A2" w:rsidR="002A1636" w:rsidRPr="001C1D61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3CF8C3E" w14:textId="4767F7AC" w:rsidR="002A1636" w:rsidRPr="001C1D61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C440455" w14:textId="1248D991" w:rsidR="002A1636" w:rsidRPr="001C1D61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38671A9A" w14:textId="48EF8057" w:rsidR="002A1636" w:rsidRPr="001C1D61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14:paraId="66746B19" w14:textId="3C1EAE43" w:rsidR="002A1636" w:rsidRPr="001C1D61" w:rsidRDefault="003E17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1D6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A1636" w:rsidRPr="008B4FE6" w14:paraId="43AE0A33" w14:textId="77777777" w:rsidTr="006E07CD">
        <w:trPr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216A9C2F" w14:textId="77777777" w:rsidR="002A1636" w:rsidRPr="00C53F26" w:rsidRDefault="002A1636" w:rsidP="005741EE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704" w:type="dxa"/>
            <w:gridSpan w:val="27"/>
            <w:shd w:val="clear" w:color="auto" w:fill="FFFFFF"/>
            <w:vAlign w:val="center"/>
          </w:tcPr>
          <w:p w14:paraId="055FB4F7" w14:textId="65FEE93A" w:rsidR="002A1636" w:rsidRPr="00B37C80" w:rsidRDefault="00FD5B74" w:rsidP="00DF61C8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Nie dotyczy</w:t>
            </w:r>
            <w:r w:rsidR="00223BAF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</w:tc>
      </w:tr>
      <w:tr w:rsidR="002A1636" w:rsidRPr="008B4FE6" w14:paraId="29D90D9C" w14:textId="77777777" w:rsidTr="00235FA8">
        <w:trPr>
          <w:trHeight w:val="699"/>
        </w:trPr>
        <w:tc>
          <w:tcPr>
            <w:tcW w:w="2243" w:type="dxa"/>
            <w:gridSpan w:val="2"/>
            <w:shd w:val="clear" w:color="auto" w:fill="FFFFFF"/>
          </w:tcPr>
          <w:p w14:paraId="06CA0F49" w14:textId="77777777" w:rsidR="002A1636" w:rsidRPr="00C53F26" w:rsidRDefault="002A1636" w:rsidP="00821717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704" w:type="dxa"/>
            <w:gridSpan w:val="27"/>
            <w:shd w:val="clear" w:color="auto" w:fill="FFFFFF"/>
          </w:tcPr>
          <w:p w14:paraId="10B9254F" w14:textId="7F4655BF" w:rsidR="002A1636" w:rsidRPr="00C53F26" w:rsidRDefault="00FD5B74" w:rsidP="00235FA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D5B74">
              <w:rPr>
                <w:rFonts w:ascii="Times New Roman" w:hAnsi="Times New Roman"/>
                <w:color w:val="000000"/>
                <w:sz w:val="21"/>
                <w:szCs w:val="21"/>
              </w:rPr>
              <w:t>Brak wpływu na sektor finansów publicznych, w tym dla budżetu państwa i budżetów jednostek samorządu terytorialnego.</w:t>
            </w:r>
            <w:r w:rsidR="001873F6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</w:tc>
      </w:tr>
      <w:tr w:rsidR="002A1636" w:rsidRPr="008B4FE6" w14:paraId="21DEBD50" w14:textId="77777777" w:rsidTr="006E07CD">
        <w:trPr>
          <w:trHeight w:val="345"/>
        </w:trPr>
        <w:tc>
          <w:tcPr>
            <w:tcW w:w="10947" w:type="dxa"/>
            <w:gridSpan w:val="29"/>
            <w:shd w:val="clear" w:color="auto" w:fill="99CCFF"/>
          </w:tcPr>
          <w:p w14:paraId="06EBDF36" w14:textId="0A93A3FE" w:rsidR="002A1636" w:rsidRPr="008B4FE6" w:rsidRDefault="00521F5C" w:rsidP="008E35C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</w:rPr>
              <w:t xml:space="preserve">7. </w:t>
            </w:r>
            <w:r w:rsidR="002A1636"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="002A1636" w:rsidRPr="008B4FE6">
              <w:rPr>
                <w:rFonts w:ascii="Times New Roman" w:hAnsi="Times New Roman"/>
                <w:b/>
                <w:color w:val="000000"/>
              </w:rPr>
              <w:t>konkurencyjność gospodark</w:t>
            </w:r>
            <w:r w:rsidR="002A1636">
              <w:rPr>
                <w:rFonts w:ascii="Times New Roman" w:hAnsi="Times New Roman"/>
                <w:b/>
                <w:color w:val="000000"/>
              </w:rPr>
              <w:t>i</w:t>
            </w:r>
            <w:r w:rsidR="002A1636"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2A1636">
              <w:rPr>
                <w:rFonts w:ascii="Times New Roman" w:hAnsi="Times New Roman"/>
                <w:b/>
                <w:color w:val="000000"/>
              </w:rPr>
              <w:t>i przedsiębiorczość,</w:t>
            </w:r>
            <w:r w:rsidR="002A1636"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2A1636"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="002A1636"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 w:rsidR="002A1636">
              <w:rPr>
                <w:rFonts w:ascii="Times New Roman" w:hAnsi="Times New Roman"/>
                <w:b/>
                <w:color w:val="000000"/>
              </w:rPr>
              <w:t xml:space="preserve">orców oraz na rodzinę, obywateli i gospodarstwa domowe </w:t>
            </w:r>
          </w:p>
        </w:tc>
      </w:tr>
      <w:tr w:rsidR="002A1636" w:rsidRPr="008B4FE6" w14:paraId="2A376E36" w14:textId="77777777" w:rsidTr="006E07CD">
        <w:trPr>
          <w:trHeight w:val="142"/>
        </w:trPr>
        <w:tc>
          <w:tcPr>
            <w:tcW w:w="10947" w:type="dxa"/>
            <w:gridSpan w:val="29"/>
            <w:shd w:val="clear" w:color="auto" w:fill="FFFFFF"/>
          </w:tcPr>
          <w:p w14:paraId="79115D5B" w14:textId="77777777" w:rsidR="002A1636" w:rsidRPr="00301959" w:rsidRDefault="002A1636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2A1636" w:rsidRPr="008B4FE6" w14:paraId="3446A38D" w14:textId="77777777" w:rsidTr="006E07CD">
        <w:trPr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2B8BD4BA" w14:textId="77777777" w:rsidR="002A1636" w:rsidRPr="00301959" w:rsidRDefault="002A1636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2E6CA582" w14:textId="77777777" w:rsidR="002A1636" w:rsidRPr="00301959" w:rsidRDefault="002A1636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19164013" w14:textId="77777777" w:rsidR="002A1636" w:rsidRPr="00301959" w:rsidRDefault="002A1636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5A4D633" w14:textId="77777777" w:rsidR="002A1636" w:rsidRPr="00301959" w:rsidRDefault="002A1636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1FBA05F9" w14:textId="77777777" w:rsidR="002A1636" w:rsidRPr="00301959" w:rsidRDefault="002A1636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E83D1B6" w14:textId="77777777" w:rsidR="002A1636" w:rsidRPr="00301959" w:rsidRDefault="002A1636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62110C0E" w14:textId="77777777" w:rsidR="002A1636" w:rsidRPr="00301959" w:rsidRDefault="002A1636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32" w:type="dxa"/>
            <w:shd w:val="clear" w:color="auto" w:fill="FFFFFF"/>
          </w:tcPr>
          <w:p w14:paraId="4308663A" w14:textId="77777777" w:rsidR="002A1636" w:rsidRPr="001B3460" w:rsidRDefault="002A1636" w:rsidP="00811D46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1B3460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D47D15" w:rsidRPr="008B4FE6" w14:paraId="30B43474" w14:textId="77777777" w:rsidTr="006E07CD">
        <w:trPr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7E678F6D" w14:textId="77777777" w:rsidR="00D47D15" w:rsidRDefault="00D47D15" w:rsidP="00D47D15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pieniężnym</w:t>
            </w:r>
          </w:p>
          <w:p w14:paraId="65F63A69" w14:textId="77777777" w:rsidR="00D47D15" w:rsidRDefault="00D47D15" w:rsidP="00D47D15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14:paraId="4B63BCF2" w14:textId="591EC6F9" w:rsidR="00D47D15" w:rsidRPr="00301959" w:rsidRDefault="00D47D15" w:rsidP="0078045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ceny stałe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4C545A51" w14:textId="0CC42DBB" w:rsidR="00D47D15" w:rsidRPr="00301959" w:rsidRDefault="00D47D15" w:rsidP="0078045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B19BD6D" w14:textId="325D8D95" w:rsidR="00D47D15" w:rsidRPr="008B4B12" w:rsidRDefault="00D47D15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0584DCF0" w14:textId="4A0D4C12" w:rsidR="00D47D15" w:rsidRPr="008B4B12" w:rsidRDefault="00D47D15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51C8A99" w14:textId="7B2C1831" w:rsidR="00D47D15" w:rsidRPr="008B4B12" w:rsidRDefault="00D47D15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42FDFE40" w14:textId="65A8FED8" w:rsidR="00D47D15" w:rsidRPr="008B4B12" w:rsidRDefault="00D47D15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50FC1F5" w14:textId="1F4585CE" w:rsidR="00D47D15" w:rsidRPr="008B4B12" w:rsidRDefault="00D47D15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68908C46" w14:textId="492AE170" w:rsidR="00D47D15" w:rsidRPr="008B4B12" w:rsidRDefault="00D47D15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32" w:type="dxa"/>
            <w:shd w:val="clear" w:color="auto" w:fill="FFFFFF"/>
          </w:tcPr>
          <w:p w14:paraId="0C624315" w14:textId="5622BF6B" w:rsidR="00D47D15" w:rsidRPr="00B37C80" w:rsidRDefault="00D47D15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</w:t>
            </w:r>
          </w:p>
        </w:tc>
      </w:tr>
      <w:tr w:rsidR="00D47D15" w:rsidRPr="008B4FE6" w14:paraId="7821E4E9" w14:textId="77777777" w:rsidTr="006E07CD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0C4D05FC" w14:textId="77777777" w:rsidR="00D47D15" w:rsidRPr="00301959" w:rsidRDefault="00D47D15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01EB3EBC" w14:textId="5D1B084B" w:rsidR="00D47D15" w:rsidRDefault="00D47D15" w:rsidP="00B619D4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38D26FE4" w14:textId="778CC8DD" w:rsidR="00D47D15" w:rsidRPr="00B37C80" w:rsidRDefault="00D47D15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7C1B3D24" w14:textId="3A129FE4" w:rsidR="00D47D15" w:rsidRPr="00B37C80" w:rsidRDefault="00D47D15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C059194" w14:textId="7D3D7731" w:rsidR="00D47D15" w:rsidRPr="00B37C80" w:rsidRDefault="00D47D15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3CAEAC37" w14:textId="57629D68" w:rsidR="00D47D15" w:rsidRPr="00B37C80" w:rsidRDefault="00D47D15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4117E78" w14:textId="0A180ACA" w:rsidR="00D47D15" w:rsidRPr="00B37C80" w:rsidRDefault="00D47D15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7E2D75D1" w14:textId="0E165719" w:rsidR="00D47D15" w:rsidRPr="00B37C80" w:rsidRDefault="00D47D15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32" w:type="dxa"/>
            <w:shd w:val="clear" w:color="auto" w:fill="FFFFFF"/>
          </w:tcPr>
          <w:p w14:paraId="310DC3EB" w14:textId="0D1768F9" w:rsidR="00D47D15" w:rsidRPr="00B37C80" w:rsidRDefault="00D47D15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</w:t>
            </w:r>
          </w:p>
        </w:tc>
      </w:tr>
      <w:tr w:rsidR="00D47D15" w:rsidRPr="008B4FE6" w14:paraId="12B0C833" w14:textId="77777777" w:rsidTr="006E07CD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7B07983E" w14:textId="77777777" w:rsidR="00D47D15" w:rsidRPr="00301959" w:rsidRDefault="00D47D15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D688F16" w14:textId="702D554E" w:rsidR="00D47D15" w:rsidRPr="00301959" w:rsidRDefault="00D47D15" w:rsidP="00B619D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F4635E7" w14:textId="77D2C937" w:rsidR="00D47D15" w:rsidRDefault="00D47D15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238EC2F3" w14:textId="45AC234B" w:rsidR="00D47D15" w:rsidRDefault="00D47D15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6D9AA90" w14:textId="635DD984" w:rsidR="00D47D15" w:rsidRDefault="00D47D15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57711853" w14:textId="6218901F" w:rsidR="00D47D15" w:rsidRDefault="00D47D15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8BF02F8" w14:textId="387B026B" w:rsidR="00D47D15" w:rsidRDefault="00D47D15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42E19D44" w14:textId="4EDE1290" w:rsidR="00D47D15" w:rsidRDefault="00D47D15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32" w:type="dxa"/>
            <w:shd w:val="clear" w:color="auto" w:fill="FFFFFF"/>
          </w:tcPr>
          <w:p w14:paraId="645B03E1" w14:textId="551983B1" w:rsidR="00D47D15" w:rsidRDefault="00D47D15" w:rsidP="00495C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</w:t>
            </w:r>
          </w:p>
        </w:tc>
      </w:tr>
      <w:tr w:rsidR="00D47D15" w:rsidRPr="008B4FE6" w14:paraId="67666F8A" w14:textId="77777777" w:rsidTr="006E07CD">
        <w:trPr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7BDF7CD9" w14:textId="77777777" w:rsidR="00D47D15" w:rsidRPr="00301959" w:rsidRDefault="00D47D15" w:rsidP="003278D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47C57BD4" w14:textId="77777777" w:rsidR="00D47D15" w:rsidRPr="00301959" w:rsidRDefault="00D47D15" w:rsidP="003278D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E2895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  <w:r w:rsidRPr="00CE2895" w:rsidDel="000A01B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58" w:type="dxa"/>
            <w:gridSpan w:val="22"/>
            <w:shd w:val="clear" w:color="auto" w:fill="FFFFFF"/>
          </w:tcPr>
          <w:p w14:paraId="7E2C5C8A" w14:textId="6E501A9F" w:rsidR="00D47D15" w:rsidRDefault="00FD5B74" w:rsidP="00CE28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Brak wpływu</w:t>
            </w:r>
            <w:r w:rsidR="00D47D15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.</w:t>
            </w:r>
          </w:p>
          <w:p w14:paraId="06E702E3" w14:textId="77777777" w:rsidR="00D47D15" w:rsidRPr="008B4FE6" w:rsidRDefault="00D47D15" w:rsidP="003278DC">
            <w:pPr>
              <w:spacing w:line="240" w:lineRule="auto"/>
            </w:pPr>
          </w:p>
        </w:tc>
      </w:tr>
      <w:tr w:rsidR="00D47D15" w:rsidRPr="008B4FE6" w14:paraId="3D545FA5" w14:textId="77777777" w:rsidTr="006E07CD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5FD2005C" w14:textId="77777777" w:rsidR="00D47D15" w:rsidRPr="00301959" w:rsidRDefault="00D47D15" w:rsidP="003278D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1664B399" w14:textId="77777777" w:rsidR="00D47D15" w:rsidRPr="00301959" w:rsidRDefault="00D47D15" w:rsidP="003278D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7058" w:type="dxa"/>
            <w:gridSpan w:val="22"/>
            <w:shd w:val="clear" w:color="auto" w:fill="FFFFFF"/>
          </w:tcPr>
          <w:p w14:paraId="0FA89F87" w14:textId="401451DF" w:rsidR="00D47D15" w:rsidRDefault="00FD5B74" w:rsidP="00D47D1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FD5B74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Brak wpływu</w:t>
            </w:r>
            <w:r w:rsidR="008310D4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.</w:t>
            </w:r>
          </w:p>
          <w:p w14:paraId="304AB6D2" w14:textId="0EE2AF14" w:rsidR="00D47D15" w:rsidRPr="00B37C80" w:rsidRDefault="00D47D15" w:rsidP="003278D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D47D15" w:rsidRPr="008B4FE6" w14:paraId="25C80B76" w14:textId="77777777" w:rsidTr="006E07CD">
        <w:trPr>
          <w:trHeight w:val="596"/>
        </w:trPr>
        <w:tc>
          <w:tcPr>
            <w:tcW w:w="1596" w:type="dxa"/>
            <w:vMerge/>
            <w:shd w:val="clear" w:color="auto" w:fill="FFFFFF"/>
          </w:tcPr>
          <w:p w14:paraId="68E6101C" w14:textId="77777777" w:rsidR="00D47D15" w:rsidRPr="00301959" w:rsidRDefault="00D47D15" w:rsidP="003278D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D04F3D6" w14:textId="77777777" w:rsidR="00D47D15" w:rsidRPr="00301959" w:rsidRDefault="00D47D15" w:rsidP="003278DC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oraz osoby starsze i niepełnosprawne</w:t>
            </w:r>
          </w:p>
        </w:tc>
        <w:tc>
          <w:tcPr>
            <w:tcW w:w="7058" w:type="dxa"/>
            <w:gridSpan w:val="22"/>
            <w:shd w:val="clear" w:color="auto" w:fill="FFFFFF"/>
          </w:tcPr>
          <w:p w14:paraId="439D6834" w14:textId="526321CB" w:rsidR="00D47D15" w:rsidRDefault="00FD5B74" w:rsidP="00D47D1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FD5B74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Brak wpływu</w:t>
            </w:r>
            <w:r w:rsidR="008310D4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.</w:t>
            </w:r>
          </w:p>
          <w:p w14:paraId="220B47A3" w14:textId="2963546E" w:rsidR="00D47D15" w:rsidRPr="00B37C80" w:rsidRDefault="00D47D15" w:rsidP="003278D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2A1636" w:rsidRPr="008B4FE6" w14:paraId="4964A5A8" w14:textId="77777777" w:rsidTr="00495CDD">
        <w:trPr>
          <w:trHeight w:val="258"/>
        </w:trPr>
        <w:tc>
          <w:tcPr>
            <w:tcW w:w="1596" w:type="dxa"/>
            <w:shd w:val="clear" w:color="auto" w:fill="FFFFFF"/>
          </w:tcPr>
          <w:p w14:paraId="066C8024" w14:textId="77777777" w:rsidR="002A1636" w:rsidRPr="00301959" w:rsidRDefault="002A1636" w:rsidP="003278D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0B7CA97E" w14:textId="77777777" w:rsidR="002A1636" w:rsidRPr="00301959" w:rsidRDefault="002A1636" w:rsidP="003278D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58" w:type="dxa"/>
            <w:gridSpan w:val="22"/>
            <w:shd w:val="clear" w:color="auto" w:fill="FFFFFF"/>
          </w:tcPr>
          <w:p w14:paraId="487EF408" w14:textId="496C14B4" w:rsidR="002A1636" w:rsidRPr="00B37C80" w:rsidRDefault="00FD5B74" w:rsidP="003278D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FD5B74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Brak wpływu</w:t>
            </w:r>
            <w:r w:rsidR="008310D4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.</w:t>
            </w:r>
          </w:p>
        </w:tc>
      </w:tr>
      <w:tr w:rsidR="002A1636" w:rsidRPr="008B4FE6" w14:paraId="1908F106" w14:textId="77777777" w:rsidTr="0027012F">
        <w:trPr>
          <w:trHeight w:val="1325"/>
        </w:trPr>
        <w:tc>
          <w:tcPr>
            <w:tcW w:w="2243" w:type="dxa"/>
            <w:gridSpan w:val="2"/>
            <w:shd w:val="clear" w:color="auto" w:fill="FFFFFF"/>
          </w:tcPr>
          <w:p w14:paraId="3533F433" w14:textId="77777777" w:rsidR="002A1636" w:rsidRPr="00301959" w:rsidRDefault="002A1636" w:rsidP="003278D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 xml:space="preserve">Dodatkowe informacje, w tym wskazanie źródeł danych i przyjętych do obliczeń założeń </w:t>
            </w:r>
          </w:p>
        </w:tc>
        <w:tc>
          <w:tcPr>
            <w:tcW w:w="8704" w:type="dxa"/>
            <w:gridSpan w:val="27"/>
            <w:shd w:val="clear" w:color="auto" w:fill="FFFFFF"/>
          </w:tcPr>
          <w:p w14:paraId="28888953" w14:textId="55549523" w:rsidR="0044465A" w:rsidRPr="002A1636" w:rsidRDefault="00DC2810" w:rsidP="00495CDD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Projektowane zmiany nie mają wpływu na konkurencyjność gospodarki i przedsiębiorczość, w tym funkcjonowanie przedsiębiorców, a zwłaszcza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mikroprzedsiębiorców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, małych i średnich przedsiębiorców, a także na sytuację ekonomiczną i społeczną rodziny, osób niepełnosprawnych oraz osób starszych.</w:t>
            </w:r>
          </w:p>
        </w:tc>
      </w:tr>
      <w:tr w:rsidR="002A1636" w:rsidRPr="008B4FE6" w14:paraId="057F640B" w14:textId="77777777" w:rsidTr="006E07CD">
        <w:trPr>
          <w:trHeight w:val="342"/>
        </w:trPr>
        <w:tc>
          <w:tcPr>
            <w:tcW w:w="10947" w:type="dxa"/>
            <w:gridSpan w:val="29"/>
            <w:shd w:val="clear" w:color="auto" w:fill="99CCFF"/>
            <w:vAlign w:val="center"/>
          </w:tcPr>
          <w:p w14:paraId="07132BAE" w14:textId="177D1411" w:rsidR="002A1636" w:rsidRPr="008B4FE6" w:rsidRDefault="00521F5C" w:rsidP="008E35C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8. </w:t>
            </w:r>
            <w:r w:rsidR="002A1636">
              <w:rPr>
                <w:rFonts w:ascii="Times New Roman" w:hAnsi="Times New Roman"/>
                <w:b/>
                <w:color w:val="000000"/>
              </w:rPr>
              <w:t>Zmiana o</w:t>
            </w:r>
            <w:r w:rsidR="002A1636"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 w:rsidR="002A1636">
              <w:rPr>
                <w:rFonts w:ascii="Times New Roman" w:hAnsi="Times New Roman"/>
                <w:b/>
                <w:color w:val="000000"/>
              </w:rPr>
              <w:t>ń</w:t>
            </w:r>
            <w:r w:rsidR="002A1636"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 w:rsidR="002A1636">
              <w:rPr>
                <w:rFonts w:ascii="Times New Roman" w:hAnsi="Times New Roman"/>
                <w:b/>
                <w:color w:val="000000"/>
              </w:rPr>
              <w:t>ych (w tym obowiązków informacyjnych)</w:t>
            </w:r>
            <w:r w:rsidR="002A1636"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 w:rsidR="002A1636">
              <w:rPr>
                <w:rFonts w:ascii="Times New Roman" w:hAnsi="Times New Roman"/>
                <w:b/>
                <w:color w:val="000000"/>
              </w:rPr>
              <w:t>ych</w:t>
            </w:r>
            <w:r w:rsidR="002A1636"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2A1636" w:rsidRPr="008B4FE6" w14:paraId="09313A78" w14:textId="77777777" w:rsidTr="006E07CD">
        <w:trPr>
          <w:trHeight w:val="151"/>
        </w:trPr>
        <w:tc>
          <w:tcPr>
            <w:tcW w:w="10947" w:type="dxa"/>
            <w:gridSpan w:val="29"/>
            <w:shd w:val="clear" w:color="auto" w:fill="FFFFFF"/>
          </w:tcPr>
          <w:p w14:paraId="032DA575" w14:textId="68D725C4" w:rsidR="002A1636" w:rsidRPr="008B4FE6" w:rsidRDefault="00FD5B74" w:rsidP="003278D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5B74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D5B7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 w:rsidRPr="00FD5B74">
              <w:rPr>
                <w:rFonts w:ascii="Times New Roman" w:hAnsi="Times New Roman"/>
                <w:color w:val="000000"/>
              </w:rPr>
              <w:fldChar w:fldCharType="end"/>
            </w:r>
            <w:r w:rsidRPr="00FD5B74">
              <w:rPr>
                <w:rFonts w:ascii="Times New Roman" w:hAnsi="Times New Roman"/>
                <w:color w:val="000000"/>
              </w:rPr>
              <w:t xml:space="preserve"> </w:t>
            </w:r>
            <w:r w:rsidR="002A1636"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2A1636" w:rsidRPr="008B4FE6" w14:paraId="2D2C350D" w14:textId="77777777" w:rsidTr="006E07CD">
        <w:trPr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409CD394" w14:textId="77777777" w:rsidR="002A1636" w:rsidRDefault="002A1636" w:rsidP="003278DC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5836" w:type="dxa"/>
            <w:gridSpan w:val="17"/>
            <w:shd w:val="clear" w:color="auto" w:fill="FFFFFF"/>
          </w:tcPr>
          <w:p w14:paraId="5B6DB842" w14:textId="5D08B750" w:rsidR="002A1636" w:rsidRDefault="00223BAF" w:rsidP="003278D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2A1636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1B42B54A" w14:textId="77777777" w:rsidR="002A1636" w:rsidRDefault="00971E9E" w:rsidP="003278D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63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2A1636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69318E47" w14:textId="14FD1609" w:rsidR="002A1636" w:rsidRDefault="003355FB" w:rsidP="003278DC">
            <w:pPr>
              <w:rPr>
                <w:rFonts w:ascii="Times New Roman" w:hAnsi="Times New Roman"/>
                <w:color w:val="000000"/>
              </w:rPr>
            </w:pPr>
            <w:r w:rsidRPr="003355F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355F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 w:rsidRPr="003355FB">
              <w:rPr>
                <w:rFonts w:ascii="Times New Roman" w:hAnsi="Times New Roman"/>
                <w:color w:val="000000"/>
              </w:rPr>
              <w:fldChar w:fldCharType="end"/>
            </w:r>
            <w:r w:rsidR="002A1636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2A1636" w:rsidRPr="008B4FE6" w14:paraId="7BFF2F05" w14:textId="77777777" w:rsidTr="006E07CD">
        <w:trPr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13FC05D9" w14:textId="2608F696" w:rsidR="002A1636" w:rsidRPr="008B4FE6" w:rsidRDefault="00DF61C8" w:rsidP="003278D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2A1636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A1636"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 w:rsidR="002A163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46790C4E" w14:textId="0A98F12A" w:rsidR="002A1636" w:rsidRPr="008B4FE6" w:rsidRDefault="00DF61C8" w:rsidP="003278D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2A1636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A1636"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2CD9E833" w14:textId="77777777" w:rsidR="002A1636" w:rsidRDefault="00971E9E" w:rsidP="003278D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636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2A1636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A1636"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 w:rsidR="002A1636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3EADBA87" w14:textId="77777777" w:rsidR="002A1636" w:rsidRPr="008B4FE6" w:rsidRDefault="00971E9E" w:rsidP="003278DC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636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2A1636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A1636"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="002A1636"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2A1636"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="002A1636" w:rsidRPr="008B4FE6">
              <w:rPr>
                <w:rFonts w:ascii="Times New Roman"/>
                <w:noProof/>
                <w:color w:val="000000"/>
              </w:rPr>
              <w:t> </w:t>
            </w:r>
            <w:r w:rsidR="002A1636" w:rsidRPr="008B4FE6">
              <w:rPr>
                <w:rFonts w:ascii="Times New Roman"/>
                <w:noProof/>
                <w:color w:val="000000"/>
              </w:rPr>
              <w:t> </w:t>
            </w:r>
            <w:r w:rsidR="002A1636" w:rsidRPr="008B4FE6">
              <w:rPr>
                <w:rFonts w:ascii="Times New Roman"/>
                <w:noProof/>
                <w:color w:val="000000"/>
              </w:rPr>
              <w:t> </w:t>
            </w:r>
            <w:r w:rsidR="002A1636" w:rsidRPr="008B4FE6">
              <w:rPr>
                <w:rFonts w:ascii="Times New Roman"/>
                <w:noProof/>
                <w:color w:val="000000"/>
              </w:rPr>
              <w:t> </w:t>
            </w:r>
            <w:r w:rsidR="002A1636"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36" w:type="dxa"/>
            <w:gridSpan w:val="17"/>
            <w:shd w:val="clear" w:color="auto" w:fill="FFFFFF"/>
          </w:tcPr>
          <w:p w14:paraId="29D9AA41" w14:textId="77777777" w:rsidR="002A1636" w:rsidRPr="008B4FE6" w:rsidRDefault="00DC2810" w:rsidP="003278D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2A1636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A1636"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1E6557F5" w14:textId="77777777" w:rsidR="002A1636" w:rsidRPr="008B4FE6" w:rsidRDefault="00DC2810" w:rsidP="003278D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2A1636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A1636"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30EC0B66" w14:textId="77777777" w:rsidR="002A1636" w:rsidRPr="008B4FE6" w:rsidRDefault="00971E9E" w:rsidP="003278D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636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2A1636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A1636"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 w:rsidR="002A1636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6A7E2723" w14:textId="77777777" w:rsidR="002A1636" w:rsidRPr="008B4FE6" w:rsidRDefault="00971E9E" w:rsidP="003278D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636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2A1636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A1636"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="002A1636"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2A1636"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="002A1636" w:rsidRPr="008B4FE6">
              <w:rPr>
                <w:rFonts w:ascii="Times New Roman"/>
                <w:noProof/>
                <w:color w:val="000000"/>
              </w:rPr>
              <w:t> </w:t>
            </w:r>
            <w:r w:rsidR="002A1636" w:rsidRPr="008B4FE6">
              <w:rPr>
                <w:rFonts w:ascii="Times New Roman"/>
                <w:noProof/>
                <w:color w:val="000000"/>
              </w:rPr>
              <w:t> </w:t>
            </w:r>
            <w:r w:rsidR="002A1636" w:rsidRPr="008B4FE6">
              <w:rPr>
                <w:rFonts w:ascii="Times New Roman"/>
                <w:noProof/>
                <w:color w:val="000000"/>
              </w:rPr>
              <w:t> </w:t>
            </w:r>
            <w:r w:rsidR="002A1636" w:rsidRPr="008B4FE6">
              <w:rPr>
                <w:rFonts w:ascii="Times New Roman"/>
                <w:noProof/>
                <w:color w:val="000000"/>
              </w:rPr>
              <w:t> </w:t>
            </w:r>
            <w:r w:rsidR="002A1636"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04B056D0" w14:textId="77777777" w:rsidR="002A1636" w:rsidRPr="008B4FE6" w:rsidRDefault="002A1636" w:rsidP="003278D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A1636" w:rsidRPr="008B4FE6" w14:paraId="0E3CD208" w14:textId="77777777" w:rsidTr="006E07CD">
        <w:trPr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07BBBB45" w14:textId="77777777" w:rsidR="002A1636" w:rsidRPr="008B4FE6" w:rsidRDefault="002A1636" w:rsidP="003278D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5836" w:type="dxa"/>
            <w:gridSpan w:val="17"/>
            <w:shd w:val="clear" w:color="auto" w:fill="FFFFFF"/>
          </w:tcPr>
          <w:p w14:paraId="480C01A2" w14:textId="77777777" w:rsidR="002A1636" w:rsidRDefault="00971E9E" w:rsidP="003278D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636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2A1636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0FA78D34" w14:textId="77777777" w:rsidR="002A1636" w:rsidRDefault="00971E9E" w:rsidP="003278D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636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2A1636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29E0C634" w14:textId="1FAD1F1C" w:rsidR="002A1636" w:rsidRDefault="003355FB" w:rsidP="003278D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3355F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355F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 w:rsidRPr="003355FB">
              <w:rPr>
                <w:rFonts w:ascii="Times New Roman" w:hAnsi="Times New Roman"/>
                <w:color w:val="000000"/>
              </w:rPr>
              <w:fldChar w:fldCharType="end"/>
            </w:r>
            <w:r w:rsidR="002A1636"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2F208937" w14:textId="77777777" w:rsidR="002A1636" w:rsidRPr="008B4FE6" w:rsidRDefault="002A1636" w:rsidP="003278D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A1636" w:rsidRPr="008B4FE6" w14:paraId="280A7E81" w14:textId="77777777" w:rsidTr="006E07CD">
        <w:trPr>
          <w:trHeight w:val="630"/>
        </w:trPr>
        <w:tc>
          <w:tcPr>
            <w:tcW w:w="10947" w:type="dxa"/>
            <w:gridSpan w:val="29"/>
            <w:shd w:val="clear" w:color="auto" w:fill="FFFFFF"/>
          </w:tcPr>
          <w:p w14:paraId="45B76780" w14:textId="512667E1" w:rsidR="002A1636" w:rsidRPr="008B4FE6" w:rsidRDefault="008310D4" w:rsidP="0013616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Komentarz:</w:t>
            </w:r>
          </w:p>
        </w:tc>
      </w:tr>
      <w:tr w:rsidR="002A1636" w:rsidRPr="008B4FE6" w14:paraId="6D14F8E4" w14:textId="77777777" w:rsidTr="006E07CD">
        <w:trPr>
          <w:trHeight w:val="142"/>
        </w:trPr>
        <w:tc>
          <w:tcPr>
            <w:tcW w:w="10947" w:type="dxa"/>
            <w:gridSpan w:val="29"/>
            <w:shd w:val="clear" w:color="auto" w:fill="99CCFF"/>
          </w:tcPr>
          <w:p w14:paraId="35A3EF02" w14:textId="28689C20" w:rsidR="002A1636" w:rsidRPr="008B4FE6" w:rsidRDefault="00521F5C" w:rsidP="008E35C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9. </w:t>
            </w:r>
            <w:r w:rsidR="002A1636"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2A1636" w:rsidRPr="008B4FE6" w14:paraId="1F41D3C8" w14:textId="77777777" w:rsidTr="006E07CD">
        <w:trPr>
          <w:trHeight w:val="142"/>
        </w:trPr>
        <w:tc>
          <w:tcPr>
            <w:tcW w:w="10947" w:type="dxa"/>
            <w:gridSpan w:val="29"/>
          </w:tcPr>
          <w:p w14:paraId="589D2283" w14:textId="77777777" w:rsidR="002A1636" w:rsidRPr="008B4FE6" w:rsidRDefault="002A1636" w:rsidP="00A509A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Brak wpływu</w:t>
            </w:r>
            <w:r w:rsidR="00970921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2A1636" w:rsidRPr="008B4FE6" w14:paraId="641C3CA5" w14:textId="77777777" w:rsidTr="006E07CD">
        <w:trPr>
          <w:trHeight w:val="142"/>
        </w:trPr>
        <w:tc>
          <w:tcPr>
            <w:tcW w:w="10947" w:type="dxa"/>
            <w:gridSpan w:val="29"/>
            <w:shd w:val="clear" w:color="auto" w:fill="99CCFF"/>
          </w:tcPr>
          <w:p w14:paraId="3B66717B" w14:textId="503A48AE" w:rsidR="002A1636" w:rsidRPr="008B4FE6" w:rsidRDefault="00521F5C" w:rsidP="008E35C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10. </w:t>
            </w:r>
            <w:r w:rsidR="002A1636"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2A1636" w:rsidRPr="008B4FE6" w14:paraId="0F9150A4" w14:textId="77777777" w:rsidTr="006E07CD">
        <w:trPr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2A4F724A" w14:textId="77777777" w:rsidR="002A1636" w:rsidRPr="008B4FE6" w:rsidRDefault="00971E9E" w:rsidP="003278D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636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2A1636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A1636"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44E04D62" w14:textId="77777777" w:rsidR="002A1636" w:rsidRDefault="00971E9E" w:rsidP="003278D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636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2A1636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A1636"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6C0593E6" w14:textId="77777777" w:rsidR="002A1636" w:rsidRPr="008B4FE6" w:rsidRDefault="00971E9E" w:rsidP="00E5036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636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2A1636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50360">
              <w:rPr>
                <w:rFonts w:ascii="Times New Roman" w:hAnsi="Times New Roman"/>
                <w:color w:val="000000"/>
                <w:spacing w:val="-2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2D07BC97" w14:textId="77777777" w:rsidR="002A1636" w:rsidRPr="008B4FE6" w:rsidRDefault="00971E9E" w:rsidP="003278D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636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2A1636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A1636"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1CDAC533" w14:textId="77777777" w:rsidR="002A1636" w:rsidRDefault="00971E9E" w:rsidP="003278D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636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2A1636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A1636">
              <w:rPr>
                <w:rFonts w:ascii="Times New Roman" w:hAnsi="Times New Roman"/>
                <w:color w:val="000000"/>
              </w:rPr>
              <w:t>mienie państwowe</w:t>
            </w:r>
          </w:p>
          <w:p w14:paraId="0FCBEEED" w14:textId="77777777" w:rsidR="00E50360" w:rsidRPr="008B4FE6" w:rsidRDefault="00E50360" w:rsidP="003278D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713" w:type="dxa"/>
            <w:gridSpan w:val="9"/>
            <w:shd w:val="clear" w:color="auto" w:fill="FFFFFF"/>
          </w:tcPr>
          <w:p w14:paraId="1D99B2D2" w14:textId="77777777" w:rsidR="002A1636" w:rsidRDefault="00971E9E" w:rsidP="003278D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636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2A1636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A1636"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2C6DE906" w14:textId="77777777" w:rsidR="002A1636" w:rsidRPr="008B4FE6" w:rsidRDefault="00971E9E" w:rsidP="003278D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636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B3677">
              <w:rPr>
                <w:rFonts w:ascii="Times New Roman" w:hAnsi="Times New Roman"/>
                <w:color w:val="000000"/>
              </w:rPr>
            </w:r>
            <w:r w:rsidR="00DB367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2A1636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A1636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2A1636" w:rsidRPr="008B4FE6" w14:paraId="38F9E58C" w14:textId="77777777" w:rsidTr="006E07CD">
        <w:trPr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54CF65AA" w14:textId="77777777" w:rsidR="002A1636" w:rsidRPr="008B4FE6" w:rsidRDefault="002A1636" w:rsidP="003278D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704" w:type="dxa"/>
            <w:gridSpan w:val="27"/>
            <w:shd w:val="clear" w:color="auto" w:fill="FFFFFF"/>
            <w:vAlign w:val="center"/>
          </w:tcPr>
          <w:p w14:paraId="337C0C8A" w14:textId="074F239B" w:rsidR="002A1636" w:rsidRPr="008B4FE6" w:rsidRDefault="002A1636" w:rsidP="00A2277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</w:rPr>
              <w:t>Brak wpływu.</w:t>
            </w:r>
          </w:p>
        </w:tc>
      </w:tr>
      <w:tr w:rsidR="002A1636" w:rsidRPr="008B4FE6" w14:paraId="0EE51016" w14:textId="77777777" w:rsidTr="006E07CD">
        <w:trPr>
          <w:trHeight w:val="142"/>
        </w:trPr>
        <w:tc>
          <w:tcPr>
            <w:tcW w:w="10947" w:type="dxa"/>
            <w:gridSpan w:val="29"/>
            <w:shd w:val="clear" w:color="auto" w:fill="99CCFF"/>
          </w:tcPr>
          <w:p w14:paraId="65E7F669" w14:textId="67030B15" w:rsidR="002A1636" w:rsidRPr="00627221" w:rsidRDefault="00521F5C" w:rsidP="008E35C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11. </w:t>
            </w:r>
            <w:r w:rsidR="002A1636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</w:t>
            </w:r>
            <w:r w:rsidR="002A1636"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 w:rsidR="002A1636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="002A1636"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2A1636" w:rsidRPr="008B4FE6" w14:paraId="0DE246BC" w14:textId="77777777" w:rsidTr="006E07CD">
        <w:trPr>
          <w:trHeight w:val="142"/>
        </w:trPr>
        <w:tc>
          <w:tcPr>
            <w:tcW w:w="10947" w:type="dxa"/>
            <w:gridSpan w:val="29"/>
            <w:shd w:val="clear" w:color="auto" w:fill="FFFFFF"/>
          </w:tcPr>
          <w:p w14:paraId="04A6CBBA" w14:textId="565D08AC" w:rsidR="002A1636" w:rsidRPr="00B37C80" w:rsidRDefault="003E17EF" w:rsidP="00A509A6">
            <w:pPr>
              <w:spacing w:before="120"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Wykonanie przepisów nastąpi z dniem wejścia w życie projektowanego rozporządzenia.</w:t>
            </w:r>
          </w:p>
        </w:tc>
      </w:tr>
      <w:tr w:rsidR="002A1636" w:rsidRPr="008B4FE6" w14:paraId="3A855ECE" w14:textId="77777777" w:rsidTr="006E07CD">
        <w:trPr>
          <w:trHeight w:val="142"/>
        </w:trPr>
        <w:tc>
          <w:tcPr>
            <w:tcW w:w="10947" w:type="dxa"/>
            <w:gridSpan w:val="29"/>
            <w:shd w:val="clear" w:color="auto" w:fill="99CCFF"/>
          </w:tcPr>
          <w:p w14:paraId="3CC05B8F" w14:textId="7ACD1697" w:rsidR="002A1636" w:rsidRPr="008B4FE6" w:rsidRDefault="00521F5C" w:rsidP="008E35C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12. </w:t>
            </w:r>
            <w:r w:rsidR="002A1636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</w:t>
            </w:r>
            <w:r w:rsidR="002A1636"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nastąpi ewaluacja efektów projektu </w:t>
            </w:r>
            <w:r w:rsidR="002A1636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="002A1636"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zastosowane</w:t>
            </w:r>
            <w:r w:rsidR="002A1636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?</w:t>
            </w:r>
          </w:p>
        </w:tc>
      </w:tr>
      <w:tr w:rsidR="002A1636" w:rsidRPr="008B4FE6" w14:paraId="03BD15C8" w14:textId="77777777" w:rsidTr="006E07CD">
        <w:trPr>
          <w:trHeight w:val="142"/>
        </w:trPr>
        <w:tc>
          <w:tcPr>
            <w:tcW w:w="10947" w:type="dxa"/>
            <w:gridSpan w:val="29"/>
            <w:shd w:val="clear" w:color="auto" w:fill="FFFFFF"/>
          </w:tcPr>
          <w:p w14:paraId="2992E738" w14:textId="28E8A9A0" w:rsidR="002A1636" w:rsidRPr="00B37C80" w:rsidRDefault="00FD5B74" w:rsidP="00A509A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FD5B74">
              <w:rPr>
                <w:rFonts w:ascii="Times New Roman" w:hAnsi="Times New Roman"/>
                <w:color w:val="000000"/>
                <w:spacing w:val="-2"/>
              </w:rPr>
              <w:t>Ewaluacja efekt</w:t>
            </w:r>
            <w:r w:rsidRPr="00FD5B74">
              <w:rPr>
                <w:rFonts w:ascii="Times New Roman" w:hAnsi="Times New Roman" w:hint="eastAsia"/>
                <w:color w:val="000000"/>
                <w:spacing w:val="-2"/>
              </w:rPr>
              <w:t>ó</w:t>
            </w:r>
            <w:r w:rsidRPr="00FD5B74">
              <w:rPr>
                <w:rFonts w:ascii="Times New Roman" w:hAnsi="Times New Roman"/>
                <w:color w:val="000000"/>
                <w:spacing w:val="-2"/>
              </w:rPr>
              <w:t>w projektu nie jest konieczna.</w:t>
            </w:r>
          </w:p>
        </w:tc>
      </w:tr>
      <w:tr w:rsidR="002A1636" w:rsidRPr="008B4FE6" w14:paraId="00957419" w14:textId="77777777" w:rsidTr="006E07CD">
        <w:trPr>
          <w:trHeight w:val="142"/>
        </w:trPr>
        <w:tc>
          <w:tcPr>
            <w:tcW w:w="10947" w:type="dxa"/>
            <w:gridSpan w:val="29"/>
            <w:shd w:val="clear" w:color="auto" w:fill="99CCFF"/>
          </w:tcPr>
          <w:p w14:paraId="07F9433F" w14:textId="00C021E4" w:rsidR="002A1636" w:rsidRPr="008B4FE6" w:rsidRDefault="00521F5C" w:rsidP="008E35C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</w:rPr>
              <w:t xml:space="preserve">13. </w:t>
            </w:r>
            <w:r w:rsidR="002A1636"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="002A1636"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 w:rsidR="002A1636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="002A1636"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 w:rsidR="002A1636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itp.</w:t>
            </w:r>
            <w:r w:rsidR="002A1636"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2A1636" w:rsidRPr="008B4FE6" w14:paraId="39FAF280" w14:textId="77777777" w:rsidTr="006E07CD">
        <w:trPr>
          <w:trHeight w:val="142"/>
        </w:trPr>
        <w:tc>
          <w:tcPr>
            <w:tcW w:w="10947" w:type="dxa"/>
            <w:gridSpan w:val="29"/>
            <w:shd w:val="clear" w:color="auto" w:fill="FFFFFF"/>
          </w:tcPr>
          <w:p w14:paraId="00939D01" w14:textId="77777777" w:rsidR="002A1636" w:rsidRPr="00B37C80" w:rsidRDefault="002A1636" w:rsidP="00A509A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B18BE">
              <w:rPr>
                <w:rFonts w:ascii="Times New Roman" w:hAnsi="Times New Roman"/>
                <w:color w:val="000000"/>
                <w:spacing w:val="-2"/>
              </w:rPr>
              <w:t>Brak</w:t>
            </w:r>
            <w:r w:rsidR="00970921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</w:tbl>
    <w:p w14:paraId="6B35F43F" w14:textId="77777777" w:rsidR="006176ED" w:rsidRPr="00522D94" w:rsidRDefault="006176ED" w:rsidP="00615252">
      <w:pPr>
        <w:pStyle w:val="Nagwek1"/>
        <w:rPr>
          <w:rFonts w:ascii="Times New Roman" w:hAnsi="Times New Roman"/>
          <w:sz w:val="20"/>
          <w:szCs w:val="20"/>
        </w:rPr>
      </w:pPr>
    </w:p>
    <w:sectPr w:rsidR="006176ED" w:rsidRPr="00522D94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1D384" w14:textId="77777777" w:rsidR="00DB3677" w:rsidRDefault="00DB3677" w:rsidP="00044739">
      <w:pPr>
        <w:spacing w:line="240" w:lineRule="auto"/>
      </w:pPr>
      <w:r>
        <w:separator/>
      </w:r>
    </w:p>
  </w:endnote>
  <w:endnote w:type="continuationSeparator" w:id="0">
    <w:p w14:paraId="4CF8435A" w14:textId="77777777" w:rsidR="00DB3677" w:rsidRDefault="00DB3677" w:rsidP="00044739">
      <w:pPr>
        <w:spacing w:line="240" w:lineRule="auto"/>
      </w:pPr>
      <w:r>
        <w:continuationSeparator/>
      </w:r>
    </w:p>
  </w:endnote>
  <w:endnote w:type="continuationNotice" w:id="1">
    <w:p w14:paraId="10C35EFD" w14:textId="77777777" w:rsidR="00DB3677" w:rsidRDefault="00DB36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6AD8D" w14:textId="77777777" w:rsidR="00DB3677" w:rsidRDefault="00DB3677" w:rsidP="00044739">
      <w:pPr>
        <w:spacing w:line="240" w:lineRule="auto"/>
      </w:pPr>
      <w:r>
        <w:separator/>
      </w:r>
    </w:p>
  </w:footnote>
  <w:footnote w:type="continuationSeparator" w:id="0">
    <w:p w14:paraId="6A8E64EC" w14:textId="77777777" w:rsidR="00DB3677" w:rsidRDefault="00DB3677" w:rsidP="00044739">
      <w:pPr>
        <w:spacing w:line="240" w:lineRule="auto"/>
      </w:pPr>
      <w:r>
        <w:continuationSeparator/>
      </w:r>
    </w:p>
  </w:footnote>
  <w:footnote w:type="continuationNotice" w:id="1">
    <w:p w14:paraId="0E37011D" w14:textId="77777777" w:rsidR="00DB3677" w:rsidRDefault="00DB36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3" w15:restartNumberingAfterBreak="0">
    <w:nsid w:val="1F0834CA"/>
    <w:multiLevelType w:val="hybridMultilevel"/>
    <w:tmpl w:val="BFBC2AEE"/>
    <w:lvl w:ilvl="0" w:tplc="5F3E4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CE54CD"/>
    <w:multiLevelType w:val="hybridMultilevel"/>
    <w:tmpl w:val="A19451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9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B714D"/>
    <w:multiLevelType w:val="hybridMultilevel"/>
    <w:tmpl w:val="F236C7C0"/>
    <w:lvl w:ilvl="0" w:tplc="A1D86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70963"/>
    <w:multiLevelType w:val="hybridMultilevel"/>
    <w:tmpl w:val="B6DED9C0"/>
    <w:lvl w:ilvl="0" w:tplc="46A6C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B32D7"/>
    <w:multiLevelType w:val="hybridMultilevel"/>
    <w:tmpl w:val="734C8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5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BF90235"/>
    <w:multiLevelType w:val="hybridMultilevel"/>
    <w:tmpl w:val="3D5C7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D35A3"/>
    <w:multiLevelType w:val="hybridMultilevel"/>
    <w:tmpl w:val="BB7CF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51661"/>
    <w:multiLevelType w:val="hybridMultilevel"/>
    <w:tmpl w:val="6A3AB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A431C"/>
    <w:multiLevelType w:val="hybridMultilevel"/>
    <w:tmpl w:val="84AC3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2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9026CAF"/>
    <w:multiLevelType w:val="hybridMultilevel"/>
    <w:tmpl w:val="6D605B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DAD04C1"/>
    <w:multiLevelType w:val="hybridMultilevel"/>
    <w:tmpl w:val="057EFFA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673684"/>
    <w:multiLevelType w:val="hybridMultilevel"/>
    <w:tmpl w:val="3356D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72512"/>
    <w:multiLevelType w:val="hybridMultilevel"/>
    <w:tmpl w:val="CDCEE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7772CA"/>
    <w:multiLevelType w:val="hybridMultilevel"/>
    <w:tmpl w:val="A2D668BA"/>
    <w:lvl w:ilvl="0" w:tplc="B53C2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71D13"/>
    <w:multiLevelType w:val="hybridMultilevel"/>
    <w:tmpl w:val="9EEE8886"/>
    <w:lvl w:ilvl="0" w:tplc="ECB8D9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28"/>
  </w:num>
  <w:num w:numId="5">
    <w:abstractNumId w:val="1"/>
  </w:num>
  <w:num w:numId="6">
    <w:abstractNumId w:val="9"/>
  </w:num>
  <w:num w:numId="7">
    <w:abstractNumId w:val="17"/>
  </w:num>
  <w:num w:numId="8">
    <w:abstractNumId w:val="6"/>
  </w:num>
  <w:num w:numId="9">
    <w:abstractNumId w:val="22"/>
  </w:num>
  <w:num w:numId="10">
    <w:abstractNumId w:val="15"/>
  </w:num>
  <w:num w:numId="11">
    <w:abstractNumId w:val="21"/>
  </w:num>
  <w:num w:numId="12">
    <w:abstractNumId w:val="2"/>
  </w:num>
  <w:num w:numId="13">
    <w:abstractNumId w:val="14"/>
  </w:num>
  <w:num w:numId="14">
    <w:abstractNumId w:val="29"/>
  </w:num>
  <w:num w:numId="15">
    <w:abstractNumId w:val="24"/>
  </w:num>
  <w:num w:numId="16">
    <w:abstractNumId w:val="27"/>
  </w:num>
  <w:num w:numId="17">
    <w:abstractNumId w:val="7"/>
  </w:num>
  <w:num w:numId="18">
    <w:abstractNumId w:val="30"/>
  </w:num>
  <w:num w:numId="19">
    <w:abstractNumId w:val="33"/>
  </w:num>
  <w:num w:numId="20">
    <w:abstractNumId w:val="26"/>
  </w:num>
  <w:num w:numId="21">
    <w:abstractNumId w:val="8"/>
  </w:num>
  <w:num w:numId="22">
    <w:abstractNumId w:val="25"/>
  </w:num>
  <w:num w:numId="23">
    <w:abstractNumId w:val="20"/>
  </w:num>
  <w:num w:numId="24">
    <w:abstractNumId w:val="23"/>
  </w:num>
  <w:num w:numId="25">
    <w:abstractNumId w:val="3"/>
  </w:num>
  <w:num w:numId="26">
    <w:abstractNumId w:val="16"/>
  </w:num>
  <w:num w:numId="27">
    <w:abstractNumId w:val="12"/>
  </w:num>
  <w:num w:numId="28">
    <w:abstractNumId w:val="34"/>
  </w:num>
  <w:num w:numId="29">
    <w:abstractNumId w:val="11"/>
  </w:num>
  <w:num w:numId="30">
    <w:abstractNumId w:val="10"/>
  </w:num>
  <w:num w:numId="31">
    <w:abstractNumId w:val="19"/>
  </w:num>
  <w:num w:numId="32">
    <w:abstractNumId w:val="18"/>
  </w:num>
  <w:num w:numId="33">
    <w:abstractNumId w:val="35"/>
  </w:num>
  <w:num w:numId="34">
    <w:abstractNumId w:val="5"/>
  </w:num>
  <w:num w:numId="35">
    <w:abstractNumId w:val="31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15EE"/>
    <w:rsid w:val="000022D5"/>
    <w:rsid w:val="0000256F"/>
    <w:rsid w:val="00004C6A"/>
    <w:rsid w:val="0000685C"/>
    <w:rsid w:val="00012584"/>
    <w:rsid w:val="00012863"/>
    <w:rsid w:val="00012D11"/>
    <w:rsid w:val="00012F8A"/>
    <w:rsid w:val="00013086"/>
    <w:rsid w:val="00013EB5"/>
    <w:rsid w:val="000142CF"/>
    <w:rsid w:val="00017169"/>
    <w:rsid w:val="00021C67"/>
    <w:rsid w:val="00023604"/>
    <w:rsid w:val="00023836"/>
    <w:rsid w:val="00025191"/>
    <w:rsid w:val="00035027"/>
    <w:rsid w:val="000356A9"/>
    <w:rsid w:val="0004201E"/>
    <w:rsid w:val="00044138"/>
    <w:rsid w:val="00044739"/>
    <w:rsid w:val="00046021"/>
    <w:rsid w:val="00051637"/>
    <w:rsid w:val="00054BA2"/>
    <w:rsid w:val="00056681"/>
    <w:rsid w:val="00057050"/>
    <w:rsid w:val="000577A4"/>
    <w:rsid w:val="00060E34"/>
    <w:rsid w:val="000648A7"/>
    <w:rsid w:val="00065F49"/>
    <w:rsid w:val="0006618B"/>
    <w:rsid w:val="000670C0"/>
    <w:rsid w:val="000671CF"/>
    <w:rsid w:val="00071269"/>
    <w:rsid w:val="0007152F"/>
    <w:rsid w:val="0007168C"/>
    <w:rsid w:val="00071B99"/>
    <w:rsid w:val="00072971"/>
    <w:rsid w:val="000756E5"/>
    <w:rsid w:val="0007704E"/>
    <w:rsid w:val="00080EC8"/>
    <w:rsid w:val="0008506C"/>
    <w:rsid w:val="0008507C"/>
    <w:rsid w:val="00086981"/>
    <w:rsid w:val="0009295D"/>
    <w:rsid w:val="000944AC"/>
    <w:rsid w:val="00094625"/>
    <w:rsid w:val="00094CB9"/>
    <w:rsid w:val="000956B2"/>
    <w:rsid w:val="000969E7"/>
    <w:rsid w:val="00097DFD"/>
    <w:rsid w:val="000A0B89"/>
    <w:rsid w:val="000A0F24"/>
    <w:rsid w:val="000A1DA3"/>
    <w:rsid w:val="000A23DE"/>
    <w:rsid w:val="000A3972"/>
    <w:rsid w:val="000A4020"/>
    <w:rsid w:val="000A5F8C"/>
    <w:rsid w:val="000A71A5"/>
    <w:rsid w:val="000B54FB"/>
    <w:rsid w:val="000B5A75"/>
    <w:rsid w:val="000B5F1F"/>
    <w:rsid w:val="000B6896"/>
    <w:rsid w:val="000C29B0"/>
    <w:rsid w:val="000C76FC"/>
    <w:rsid w:val="000D1ABA"/>
    <w:rsid w:val="000D2087"/>
    <w:rsid w:val="000D38FC"/>
    <w:rsid w:val="000D4D90"/>
    <w:rsid w:val="000D7026"/>
    <w:rsid w:val="000E0101"/>
    <w:rsid w:val="000E271B"/>
    <w:rsid w:val="000E2D10"/>
    <w:rsid w:val="000F24D9"/>
    <w:rsid w:val="000F2A5F"/>
    <w:rsid w:val="000F3204"/>
    <w:rsid w:val="00100264"/>
    <w:rsid w:val="001021A3"/>
    <w:rsid w:val="0010548B"/>
    <w:rsid w:val="00106B61"/>
    <w:rsid w:val="00106D47"/>
    <w:rsid w:val="001072D1"/>
    <w:rsid w:val="0011314C"/>
    <w:rsid w:val="001138CC"/>
    <w:rsid w:val="00114A0B"/>
    <w:rsid w:val="00115939"/>
    <w:rsid w:val="00116727"/>
    <w:rsid w:val="00117017"/>
    <w:rsid w:val="00121A0C"/>
    <w:rsid w:val="00124A84"/>
    <w:rsid w:val="001266BA"/>
    <w:rsid w:val="00127249"/>
    <w:rsid w:val="00130E8E"/>
    <w:rsid w:val="0013216E"/>
    <w:rsid w:val="00132F82"/>
    <w:rsid w:val="0013616C"/>
    <w:rsid w:val="001401B5"/>
    <w:rsid w:val="00140F34"/>
    <w:rsid w:val="00141D9A"/>
    <w:rsid w:val="001422B9"/>
    <w:rsid w:val="0014288A"/>
    <w:rsid w:val="001435E1"/>
    <w:rsid w:val="0014665F"/>
    <w:rsid w:val="0014687A"/>
    <w:rsid w:val="00147157"/>
    <w:rsid w:val="00147E8F"/>
    <w:rsid w:val="001513D6"/>
    <w:rsid w:val="00151B7D"/>
    <w:rsid w:val="00153464"/>
    <w:rsid w:val="001541B3"/>
    <w:rsid w:val="00155B15"/>
    <w:rsid w:val="001567B7"/>
    <w:rsid w:val="00157C7F"/>
    <w:rsid w:val="00160849"/>
    <w:rsid w:val="001621A8"/>
    <w:rsid w:val="001625BE"/>
    <w:rsid w:val="001635FA"/>
    <w:rsid w:val="001643A4"/>
    <w:rsid w:val="001664D4"/>
    <w:rsid w:val="0017144F"/>
    <w:rsid w:val="001727BB"/>
    <w:rsid w:val="00180D25"/>
    <w:rsid w:val="001810B9"/>
    <w:rsid w:val="0018265A"/>
    <w:rsid w:val="0018318D"/>
    <w:rsid w:val="0018572C"/>
    <w:rsid w:val="001872F8"/>
    <w:rsid w:val="001873F6"/>
    <w:rsid w:val="00187570"/>
    <w:rsid w:val="00187E79"/>
    <w:rsid w:val="00187F0D"/>
    <w:rsid w:val="00191595"/>
    <w:rsid w:val="00192CC5"/>
    <w:rsid w:val="00193F15"/>
    <w:rsid w:val="001956A7"/>
    <w:rsid w:val="00195823"/>
    <w:rsid w:val="001A118A"/>
    <w:rsid w:val="001A27F4"/>
    <w:rsid w:val="001A2D95"/>
    <w:rsid w:val="001A5D9F"/>
    <w:rsid w:val="001A7A01"/>
    <w:rsid w:val="001B18BE"/>
    <w:rsid w:val="001B3460"/>
    <w:rsid w:val="001B4CA1"/>
    <w:rsid w:val="001B690F"/>
    <w:rsid w:val="001B75D8"/>
    <w:rsid w:val="001C0685"/>
    <w:rsid w:val="001C1060"/>
    <w:rsid w:val="001C1D61"/>
    <w:rsid w:val="001C3C63"/>
    <w:rsid w:val="001C45CB"/>
    <w:rsid w:val="001C6DE6"/>
    <w:rsid w:val="001D4732"/>
    <w:rsid w:val="001D5995"/>
    <w:rsid w:val="001D5CA0"/>
    <w:rsid w:val="001D6A3C"/>
    <w:rsid w:val="001D6D51"/>
    <w:rsid w:val="001E09A3"/>
    <w:rsid w:val="001E1D79"/>
    <w:rsid w:val="001E2301"/>
    <w:rsid w:val="001E5323"/>
    <w:rsid w:val="001F1190"/>
    <w:rsid w:val="001F55BE"/>
    <w:rsid w:val="001F653A"/>
    <w:rsid w:val="001F6979"/>
    <w:rsid w:val="00201991"/>
    <w:rsid w:val="00202BC6"/>
    <w:rsid w:val="0020505F"/>
    <w:rsid w:val="00205141"/>
    <w:rsid w:val="0020516B"/>
    <w:rsid w:val="00210A84"/>
    <w:rsid w:val="00213559"/>
    <w:rsid w:val="00213EFD"/>
    <w:rsid w:val="002172F1"/>
    <w:rsid w:val="002207AB"/>
    <w:rsid w:val="0022204C"/>
    <w:rsid w:val="002223DC"/>
    <w:rsid w:val="00223BAF"/>
    <w:rsid w:val="00223C7B"/>
    <w:rsid w:val="00224AB1"/>
    <w:rsid w:val="002262A5"/>
    <w:rsid w:val="0022687A"/>
    <w:rsid w:val="00227AD1"/>
    <w:rsid w:val="00227C03"/>
    <w:rsid w:val="00230728"/>
    <w:rsid w:val="002310B1"/>
    <w:rsid w:val="00234040"/>
    <w:rsid w:val="0023495E"/>
    <w:rsid w:val="00235CD2"/>
    <w:rsid w:val="00235FA8"/>
    <w:rsid w:val="00237D9A"/>
    <w:rsid w:val="002405BD"/>
    <w:rsid w:val="00241E23"/>
    <w:rsid w:val="00243FBC"/>
    <w:rsid w:val="00246946"/>
    <w:rsid w:val="0025284E"/>
    <w:rsid w:val="00254DED"/>
    <w:rsid w:val="00255619"/>
    <w:rsid w:val="00255DAD"/>
    <w:rsid w:val="00256108"/>
    <w:rsid w:val="00256D13"/>
    <w:rsid w:val="00260F33"/>
    <w:rsid w:val="002613BD"/>
    <w:rsid w:val="002618C9"/>
    <w:rsid w:val="00261F34"/>
    <w:rsid w:val="002624F1"/>
    <w:rsid w:val="00262E35"/>
    <w:rsid w:val="00266258"/>
    <w:rsid w:val="0027012F"/>
    <w:rsid w:val="00270C81"/>
    <w:rsid w:val="00271558"/>
    <w:rsid w:val="00274862"/>
    <w:rsid w:val="00276AE5"/>
    <w:rsid w:val="002800FC"/>
    <w:rsid w:val="00280940"/>
    <w:rsid w:val="00282903"/>
    <w:rsid w:val="00282C6C"/>
    <w:rsid w:val="00282D72"/>
    <w:rsid w:val="00283402"/>
    <w:rsid w:val="00290FD6"/>
    <w:rsid w:val="00294259"/>
    <w:rsid w:val="00294A14"/>
    <w:rsid w:val="002A12E9"/>
    <w:rsid w:val="002A1636"/>
    <w:rsid w:val="002A2C81"/>
    <w:rsid w:val="002B1BC4"/>
    <w:rsid w:val="002B3D1A"/>
    <w:rsid w:val="002B5202"/>
    <w:rsid w:val="002B522D"/>
    <w:rsid w:val="002B7F33"/>
    <w:rsid w:val="002C1707"/>
    <w:rsid w:val="002C27D0"/>
    <w:rsid w:val="002C2C9B"/>
    <w:rsid w:val="002C362D"/>
    <w:rsid w:val="002D17D6"/>
    <w:rsid w:val="002D18D7"/>
    <w:rsid w:val="002D1E00"/>
    <w:rsid w:val="002D21CE"/>
    <w:rsid w:val="002D4DF0"/>
    <w:rsid w:val="002D4E5A"/>
    <w:rsid w:val="002D642B"/>
    <w:rsid w:val="002E3DA3"/>
    <w:rsid w:val="002E450F"/>
    <w:rsid w:val="002E4591"/>
    <w:rsid w:val="002E6B38"/>
    <w:rsid w:val="002E6D63"/>
    <w:rsid w:val="002E6E2B"/>
    <w:rsid w:val="002F098D"/>
    <w:rsid w:val="002F1245"/>
    <w:rsid w:val="002F3D2A"/>
    <w:rsid w:val="002F500B"/>
    <w:rsid w:val="002F5893"/>
    <w:rsid w:val="00300991"/>
    <w:rsid w:val="00301959"/>
    <w:rsid w:val="003019E5"/>
    <w:rsid w:val="00301E02"/>
    <w:rsid w:val="003020E6"/>
    <w:rsid w:val="003034B5"/>
    <w:rsid w:val="00305890"/>
    <w:rsid w:val="00305B8A"/>
    <w:rsid w:val="00312977"/>
    <w:rsid w:val="00314CFA"/>
    <w:rsid w:val="0031554B"/>
    <w:rsid w:val="0031577A"/>
    <w:rsid w:val="0032137A"/>
    <w:rsid w:val="003214C5"/>
    <w:rsid w:val="003268D2"/>
    <w:rsid w:val="003278DC"/>
    <w:rsid w:val="00331BF9"/>
    <w:rsid w:val="003334A7"/>
    <w:rsid w:val="0033495E"/>
    <w:rsid w:val="00334A79"/>
    <w:rsid w:val="00334D8D"/>
    <w:rsid w:val="003355FB"/>
    <w:rsid w:val="00337099"/>
    <w:rsid w:val="00337345"/>
    <w:rsid w:val="00337DD2"/>
    <w:rsid w:val="003404D1"/>
    <w:rsid w:val="003443FF"/>
    <w:rsid w:val="003540BB"/>
    <w:rsid w:val="00355808"/>
    <w:rsid w:val="00355D92"/>
    <w:rsid w:val="00356676"/>
    <w:rsid w:val="00362BE5"/>
    <w:rsid w:val="00362C7E"/>
    <w:rsid w:val="00363309"/>
    <w:rsid w:val="00363601"/>
    <w:rsid w:val="003639EC"/>
    <w:rsid w:val="003649F6"/>
    <w:rsid w:val="003730F0"/>
    <w:rsid w:val="00373D9D"/>
    <w:rsid w:val="00376AC9"/>
    <w:rsid w:val="00376F6E"/>
    <w:rsid w:val="003807B5"/>
    <w:rsid w:val="003815B4"/>
    <w:rsid w:val="00381CBF"/>
    <w:rsid w:val="00384371"/>
    <w:rsid w:val="00384FCD"/>
    <w:rsid w:val="003864B6"/>
    <w:rsid w:val="003871DF"/>
    <w:rsid w:val="003904BD"/>
    <w:rsid w:val="00393032"/>
    <w:rsid w:val="00393B79"/>
    <w:rsid w:val="00394B69"/>
    <w:rsid w:val="00397078"/>
    <w:rsid w:val="00397B1B"/>
    <w:rsid w:val="003A361F"/>
    <w:rsid w:val="003A6953"/>
    <w:rsid w:val="003A69DC"/>
    <w:rsid w:val="003A6A20"/>
    <w:rsid w:val="003B0BBC"/>
    <w:rsid w:val="003B5B71"/>
    <w:rsid w:val="003B6083"/>
    <w:rsid w:val="003C1270"/>
    <w:rsid w:val="003C3838"/>
    <w:rsid w:val="003C4099"/>
    <w:rsid w:val="003C4956"/>
    <w:rsid w:val="003C5755"/>
    <w:rsid w:val="003C5847"/>
    <w:rsid w:val="003C5BEE"/>
    <w:rsid w:val="003D0681"/>
    <w:rsid w:val="003D07C3"/>
    <w:rsid w:val="003D12F6"/>
    <w:rsid w:val="003D1426"/>
    <w:rsid w:val="003D154F"/>
    <w:rsid w:val="003D2621"/>
    <w:rsid w:val="003D4603"/>
    <w:rsid w:val="003D5256"/>
    <w:rsid w:val="003E17EF"/>
    <w:rsid w:val="003E2429"/>
    <w:rsid w:val="003E2EB7"/>
    <w:rsid w:val="003E2F4E"/>
    <w:rsid w:val="003E720A"/>
    <w:rsid w:val="003E7E88"/>
    <w:rsid w:val="003F12A4"/>
    <w:rsid w:val="00403E6E"/>
    <w:rsid w:val="00404F93"/>
    <w:rsid w:val="004057A2"/>
    <w:rsid w:val="00410706"/>
    <w:rsid w:val="004109B4"/>
    <w:rsid w:val="004129B4"/>
    <w:rsid w:val="00413F23"/>
    <w:rsid w:val="0041606F"/>
    <w:rsid w:val="00417EF0"/>
    <w:rsid w:val="00422181"/>
    <w:rsid w:val="00422C4E"/>
    <w:rsid w:val="004244A8"/>
    <w:rsid w:val="00425207"/>
    <w:rsid w:val="00425F72"/>
    <w:rsid w:val="00427736"/>
    <w:rsid w:val="0043516C"/>
    <w:rsid w:val="00441787"/>
    <w:rsid w:val="004424B4"/>
    <w:rsid w:val="0044326C"/>
    <w:rsid w:val="0044465A"/>
    <w:rsid w:val="00444F2D"/>
    <w:rsid w:val="00452034"/>
    <w:rsid w:val="00453AA4"/>
    <w:rsid w:val="00453EA6"/>
    <w:rsid w:val="00455FA6"/>
    <w:rsid w:val="0045623F"/>
    <w:rsid w:val="00460D74"/>
    <w:rsid w:val="00462AD8"/>
    <w:rsid w:val="0046503B"/>
    <w:rsid w:val="00466A37"/>
    <w:rsid w:val="00466C70"/>
    <w:rsid w:val="004702C9"/>
    <w:rsid w:val="0047080A"/>
    <w:rsid w:val="00472A06"/>
    <w:rsid w:val="00472E45"/>
    <w:rsid w:val="004739D7"/>
    <w:rsid w:val="00473FEA"/>
    <w:rsid w:val="004746D9"/>
    <w:rsid w:val="0047579D"/>
    <w:rsid w:val="0047585A"/>
    <w:rsid w:val="00483262"/>
    <w:rsid w:val="00484107"/>
    <w:rsid w:val="00485CC5"/>
    <w:rsid w:val="004869A2"/>
    <w:rsid w:val="00487B90"/>
    <w:rsid w:val="00487D40"/>
    <w:rsid w:val="0049067F"/>
    <w:rsid w:val="00493223"/>
    <w:rsid w:val="0049343F"/>
    <w:rsid w:val="00495CDD"/>
    <w:rsid w:val="004964FC"/>
    <w:rsid w:val="004A0243"/>
    <w:rsid w:val="004A145E"/>
    <w:rsid w:val="004A1F15"/>
    <w:rsid w:val="004A2A81"/>
    <w:rsid w:val="004A3CEE"/>
    <w:rsid w:val="004A423A"/>
    <w:rsid w:val="004A75C0"/>
    <w:rsid w:val="004A7BD7"/>
    <w:rsid w:val="004B000D"/>
    <w:rsid w:val="004B103D"/>
    <w:rsid w:val="004B5A35"/>
    <w:rsid w:val="004B730B"/>
    <w:rsid w:val="004B74A5"/>
    <w:rsid w:val="004C15C2"/>
    <w:rsid w:val="004C36D8"/>
    <w:rsid w:val="004C3B64"/>
    <w:rsid w:val="004C437B"/>
    <w:rsid w:val="004C5429"/>
    <w:rsid w:val="004C6A0C"/>
    <w:rsid w:val="004D1248"/>
    <w:rsid w:val="004D17F4"/>
    <w:rsid w:val="004D1E3C"/>
    <w:rsid w:val="004D32AE"/>
    <w:rsid w:val="004D3819"/>
    <w:rsid w:val="004D4169"/>
    <w:rsid w:val="004D6E14"/>
    <w:rsid w:val="004D788D"/>
    <w:rsid w:val="004E1C68"/>
    <w:rsid w:val="004E2114"/>
    <w:rsid w:val="004E5544"/>
    <w:rsid w:val="004E7026"/>
    <w:rsid w:val="004F045B"/>
    <w:rsid w:val="004F4E17"/>
    <w:rsid w:val="0050082F"/>
    <w:rsid w:val="00500C43"/>
    <w:rsid w:val="00500C53"/>
    <w:rsid w:val="00500C56"/>
    <w:rsid w:val="00501713"/>
    <w:rsid w:val="00504CB7"/>
    <w:rsid w:val="00506568"/>
    <w:rsid w:val="005078E9"/>
    <w:rsid w:val="0051436F"/>
    <w:rsid w:val="0051499E"/>
    <w:rsid w:val="0051551B"/>
    <w:rsid w:val="00520C57"/>
    <w:rsid w:val="00521F5C"/>
    <w:rsid w:val="0052286E"/>
    <w:rsid w:val="00522CF2"/>
    <w:rsid w:val="00522D94"/>
    <w:rsid w:val="00524D60"/>
    <w:rsid w:val="00526D88"/>
    <w:rsid w:val="00533D89"/>
    <w:rsid w:val="00534813"/>
    <w:rsid w:val="00536564"/>
    <w:rsid w:val="005403FA"/>
    <w:rsid w:val="00540F76"/>
    <w:rsid w:val="00541478"/>
    <w:rsid w:val="005416E0"/>
    <w:rsid w:val="00544597"/>
    <w:rsid w:val="00544FFE"/>
    <w:rsid w:val="00545414"/>
    <w:rsid w:val="005473F5"/>
    <w:rsid w:val="005477E7"/>
    <w:rsid w:val="005477F6"/>
    <w:rsid w:val="00550313"/>
    <w:rsid w:val="00552794"/>
    <w:rsid w:val="00554B3E"/>
    <w:rsid w:val="00556A72"/>
    <w:rsid w:val="00560395"/>
    <w:rsid w:val="00563199"/>
    <w:rsid w:val="005644E6"/>
    <w:rsid w:val="00564874"/>
    <w:rsid w:val="00567963"/>
    <w:rsid w:val="0057009A"/>
    <w:rsid w:val="00571260"/>
    <w:rsid w:val="0057189C"/>
    <w:rsid w:val="00573FC1"/>
    <w:rsid w:val="005741EE"/>
    <w:rsid w:val="00574B64"/>
    <w:rsid w:val="00575DB0"/>
    <w:rsid w:val="0057668E"/>
    <w:rsid w:val="00576F58"/>
    <w:rsid w:val="00581BF4"/>
    <w:rsid w:val="00586695"/>
    <w:rsid w:val="00586C47"/>
    <w:rsid w:val="00593BA4"/>
    <w:rsid w:val="00594F07"/>
    <w:rsid w:val="00595E83"/>
    <w:rsid w:val="00596530"/>
    <w:rsid w:val="005967F3"/>
    <w:rsid w:val="005A06DF"/>
    <w:rsid w:val="005A10FE"/>
    <w:rsid w:val="005A2315"/>
    <w:rsid w:val="005A5527"/>
    <w:rsid w:val="005A5AE6"/>
    <w:rsid w:val="005A5E3E"/>
    <w:rsid w:val="005B1206"/>
    <w:rsid w:val="005B1690"/>
    <w:rsid w:val="005B37E8"/>
    <w:rsid w:val="005B69F5"/>
    <w:rsid w:val="005B7B03"/>
    <w:rsid w:val="005C0056"/>
    <w:rsid w:val="005C281F"/>
    <w:rsid w:val="005C3F19"/>
    <w:rsid w:val="005C4276"/>
    <w:rsid w:val="005C78A5"/>
    <w:rsid w:val="005D033E"/>
    <w:rsid w:val="005D116D"/>
    <w:rsid w:val="005D207E"/>
    <w:rsid w:val="005D2B36"/>
    <w:rsid w:val="005D61D6"/>
    <w:rsid w:val="005E0A36"/>
    <w:rsid w:val="005E0D13"/>
    <w:rsid w:val="005E1E25"/>
    <w:rsid w:val="005E1F2D"/>
    <w:rsid w:val="005E3709"/>
    <w:rsid w:val="005E5047"/>
    <w:rsid w:val="005E7205"/>
    <w:rsid w:val="005E7371"/>
    <w:rsid w:val="005E7DA6"/>
    <w:rsid w:val="005F116C"/>
    <w:rsid w:val="005F12F6"/>
    <w:rsid w:val="005F2131"/>
    <w:rsid w:val="005F22A5"/>
    <w:rsid w:val="00604C3D"/>
    <w:rsid w:val="006059C8"/>
    <w:rsid w:val="00605EF6"/>
    <w:rsid w:val="00606455"/>
    <w:rsid w:val="00611324"/>
    <w:rsid w:val="00611A96"/>
    <w:rsid w:val="006127E1"/>
    <w:rsid w:val="00614929"/>
    <w:rsid w:val="00615252"/>
    <w:rsid w:val="00616511"/>
    <w:rsid w:val="00616B1E"/>
    <w:rsid w:val="006176ED"/>
    <w:rsid w:val="006202F3"/>
    <w:rsid w:val="00620760"/>
    <w:rsid w:val="0062097A"/>
    <w:rsid w:val="00621DA6"/>
    <w:rsid w:val="00623CFE"/>
    <w:rsid w:val="00626C47"/>
    <w:rsid w:val="00627221"/>
    <w:rsid w:val="00627496"/>
    <w:rsid w:val="0062763E"/>
    <w:rsid w:val="00627EE8"/>
    <w:rsid w:val="006316FA"/>
    <w:rsid w:val="00635839"/>
    <w:rsid w:val="006370D2"/>
    <w:rsid w:val="0064074F"/>
    <w:rsid w:val="00641027"/>
    <w:rsid w:val="00641F55"/>
    <w:rsid w:val="00642CB0"/>
    <w:rsid w:val="00645E4A"/>
    <w:rsid w:val="00646726"/>
    <w:rsid w:val="0065070E"/>
    <w:rsid w:val="00653688"/>
    <w:rsid w:val="0066091B"/>
    <w:rsid w:val="006660E9"/>
    <w:rsid w:val="00667249"/>
    <w:rsid w:val="00667558"/>
    <w:rsid w:val="00671523"/>
    <w:rsid w:val="00672EAA"/>
    <w:rsid w:val="006736C6"/>
    <w:rsid w:val="006754EF"/>
    <w:rsid w:val="00676C8D"/>
    <w:rsid w:val="00676F1F"/>
    <w:rsid w:val="00677381"/>
    <w:rsid w:val="00677414"/>
    <w:rsid w:val="00682B03"/>
    <w:rsid w:val="00682CFE"/>
    <w:rsid w:val="006832CF"/>
    <w:rsid w:val="00683EF3"/>
    <w:rsid w:val="0068601E"/>
    <w:rsid w:val="0069001B"/>
    <w:rsid w:val="006901A7"/>
    <w:rsid w:val="006911EB"/>
    <w:rsid w:val="00693564"/>
    <w:rsid w:val="0069486B"/>
    <w:rsid w:val="006A322E"/>
    <w:rsid w:val="006A3976"/>
    <w:rsid w:val="006A4904"/>
    <w:rsid w:val="006A548F"/>
    <w:rsid w:val="006A6A0B"/>
    <w:rsid w:val="006A701A"/>
    <w:rsid w:val="006B2205"/>
    <w:rsid w:val="006B2D71"/>
    <w:rsid w:val="006B64DC"/>
    <w:rsid w:val="006B7760"/>
    <w:rsid w:val="006B7A91"/>
    <w:rsid w:val="006C1A45"/>
    <w:rsid w:val="006D28FD"/>
    <w:rsid w:val="006D2F1B"/>
    <w:rsid w:val="006D35BE"/>
    <w:rsid w:val="006D4704"/>
    <w:rsid w:val="006D6A2D"/>
    <w:rsid w:val="006E07CD"/>
    <w:rsid w:val="006E1E18"/>
    <w:rsid w:val="006E31CE"/>
    <w:rsid w:val="006E34D3"/>
    <w:rsid w:val="006E4216"/>
    <w:rsid w:val="006E50DD"/>
    <w:rsid w:val="006F1435"/>
    <w:rsid w:val="006F3CED"/>
    <w:rsid w:val="006F758A"/>
    <w:rsid w:val="006F78C4"/>
    <w:rsid w:val="0070015D"/>
    <w:rsid w:val="007024B3"/>
    <w:rsid w:val="007024E1"/>
    <w:rsid w:val="00702EF3"/>
    <w:rsid w:val="007031A0"/>
    <w:rsid w:val="00705A29"/>
    <w:rsid w:val="00707498"/>
    <w:rsid w:val="00711A65"/>
    <w:rsid w:val="00712F9A"/>
    <w:rsid w:val="00714133"/>
    <w:rsid w:val="00714DA4"/>
    <w:rsid w:val="007158B2"/>
    <w:rsid w:val="00716081"/>
    <w:rsid w:val="00722B48"/>
    <w:rsid w:val="00724164"/>
    <w:rsid w:val="00725A7E"/>
    <w:rsid w:val="00725DE7"/>
    <w:rsid w:val="0072636A"/>
    <w:rsid w:val="00726B44"/>
    <w:rsid w:val="007318DD"/>
    <w:rsid w:val="0073199A"/>
    <w:rsid w:val="00732F60"/>
    <w:rsid w:val="00733167"/>
    <w:rsid w:val="00733F32"/>
    <w:rsid w:val="00734738"/>
    <w:rsid w:val="00740D2C"/>
    <w:rsid w:val="007422F6"/>
    <w:rsid w:val="0074386F"/>
    <w:rsid w:val="00744BF9"/>
    <w:rsid w:val="00745136"/>
    <w:rsid w:val="007452F9"/>
    <w:rsid w:val="00752355"/>
    <w:rsid w:val="00752623"/>
    <w:rsid w:val="00760F1F"/>
    <w:rsid w:val="00762887"/>
    <w:rsid w:val="0076423E"/>
    <w:rsid w:val="007646CB"/>
    <w:rsid w:val="00764DD1"/>
    <w:rsid w:val="00765C30"/>
    <w:rsid w:val="0076658F"/>
    <w:rsid w:val="0077040A"/>
    <w:rsid w:val="00772D64"/>
    <w:rsid w:val="00777290"/>
    <w:rsid w:val="00780454"/>
    <w:rsid w:val="00781455"/>
    <w:rsid w:val="007845F3"/>
    <w:rsid w:val="00784BA6"/>
    <w:rsid w:val="007924A4"/>
    <w:rsid w:val="00792609"/>
    <w:rsid w:val="00792887"/>
    <w:rsid w:val="0079364D"/>
    <w:rsid w:val="007943E2"/>
    <w:rsid w:val="00794BE8"/>
    <w:rsid w:val="00794F2C"/>
    <w:rsid w:val="00796DEF"/>
    <w:rsid w:val="007A3BC7"/>
    <w:rsid w:val="007A5AC4"/>
    <w:rsid w:val="007A76D4"/>
    <w:rsid w:val="007B0FDD"/>
    <w:rsid w:val="007B2DA8"/>
    <w:rsid w:val="007B4802"/>
    <w:rsid w:val="007B5162"/>
    <w:rsid w:val="007B6668"/>
    <w:rsid w:val="007B6B33"/>
    <w:rsid w:val="007C1524"/>
    <w:rsid w:val="007C165F"/>
    <w:rsid w:val="007C2701"/>
    <w:rsid w:val="007C3175"/>
    <w:rsid w:val="007C4311"/>
    <w:rsid w:val="007D2192"/>
    <w:rsid w:val="007D5683"/>
    <w:rsid w:val="007D5980"/>
    <w:rsid w:val="007D732B"/>
    <w:rsid w:val="007F0021"/>
    <w:rsid w:val="007F2A0A"/>
    <w:rsid w:val="007F2F52"/>
    <w:rsid w:val="007F2FA9"/>
    <w:rsid w:val="007F515B"/>
    <w:rsid w:val="00800FB8"/>
    <w:rsid w:val="00801F71"/>
    <w:rsid w:val="008025AA"/>
    <w:rsid w:val="00802822"/>
    <w:rsid w:val="00804398"/>
    <w:rsid w:val="00805F28"/>
    <w:rsid w:val="00805F46"/>
    <w:rsid w:val="00806D06"/>
    <w:rsid w:val="0080749F"/>
    <w:rsid w:val="00811D46"/>
    <w:rsid w:val="008125B0"/>
    <w:rsid w:val="008144CB"/>
    <w:rsid w:val="00821717"/>
    <w:rsid w:val="0082301A"/>
    <w:rsid w:val="008235CB"/>
    <w:rsid w:val="008236F4"/>
    <w:rsid w:val="00823828"/>
    <w:rsid w:val="00824183"/>
    <w:rsid w:val="00824210"/>
    <w:rsid w:val="008263C0"/>
    <w:rsid w:val="0082775E"/>
    <w:rsid w:val="008310D4"/>
    <w:rsid w:val="00832E85"/>
    <w:rsid w:val="00834339"/>
    <w:rsid w:val="008360C7"/>
    <w:rsid w:val="008377C9"/>
    <w:rsid w:val="00841422"/>
    <w:rsid w:val="00841D3B"/>
    <w:rsid w:val="0084314C"/>
    <w:rsid w:val="00843171"/>
    <w:rsid w:val="008522E9"/>
    <w:rsid w:val="008575C3"/>
    <w:rsid w:val="00863D28"/>
    <w:rsid w:val="008648C3"/>
    <w:rsid w:val="00865953"/>
    <w:rsid w:val="00865DE6"/>
    <w:rsid w:val="00866FEC"/>
    <w:rsid w:val="00870EFC"/>
    <w:rsid w:val="00874216"/>
    <w:rsid w:val="00877F65"/>
    <w:rsid w:val="008801BE"/>
    <w:rsid w:val="00880F26"/>
    <w:rsid w:val="0088101D"/>
    <w:rsid w:val="008819F1"/>
    <w:rsid w:val="00881B83"/>
    <w:rsid w:val="0088270F"/>
    <w:rsid w:val="00887341"/>
    <w:rsid w:val="00896C2E"/>
    <w:rsid w:val="00897EDC"/>
    <w:rsid w:val="008A1BEC"/>
    <w:rsid w:val="008A5095"/>
    <w:rsid w:val="008A608F"/>
    <w:rsid w:val="008B1A9A"/>
    <w:rsid w:val="008B2D70"/>
    <w:rsid w:val="008B467D"/>
    <w:rsid w:val="008B4B12"/>
    <w:rsid w:val="008B4FE6"/>
    <w:rsid w:val="008B6C37"/>
    <w:rsid w:val="008C01FB"/>
    <w:rsid w:val="008C1C53"/>
    <w:rsid w:val="008C1D7C"/>
    <w:rsid w:val="008C6D3E"/>
    <w:rsid w:val="008D33A3"/>
    <w:rsid w:val="008D4D01"/>
    <w:rsid w:val="008D69AA"/>
    <w:rsid w:val="008E0140"/>
    <w:rsid w:val="008E18F7"/>
    <w:rsid w:val="008E1E10"/>
    <w:rsid w:val="008E291B"/>
    <w:rsid w:val="008E35CA"/>
    <w:rsid w:val="008E457D"/>
    <w:rsid w:val="008E4F2F"/>
    <w:rsid w:val="008E74B0"/>
    <w:rsid w:val="008F1326"/>
    <w:rsid w:val="008F2565"/>
    <w:rsid w:val="008F2CC4"/>
    <w:rsid w:val="008F659C"/>
    <w:rsid w:val="009002D2"/>
    <w:rsid w:val="009008A8"/>
    <w:rsid w:val="00903503"/>
    <w:rsid w:val="009063B0"/>
    <w:rsid w:val="00907106"/>
    <w:rsid w:val="0091053E"/>
    <w:rsid w:val="009107FD"/>
    <w:rsid w:val="0091137C"/>
    <w:rsid w:val="00911567"/>
    <w:rsid w:val="00914102"/>
    <w:rsid w:val="009143B0"/>
    <w:rsid w:val="00917AAE"/>
    <w:rsid w:val="00920240"/>
    <w:rsid w:val="00921BA8"/>
    <w:rsid w:val="00924991"/>
    <w:rsid w:val="009251A9"/>
    <w:rsid w:val="00925268"/>
    <w:rsid w:val="009271CF"/>
    <w:rsid w:val="00930699"/>
    <w:rsid w:val="00930D74"/>
    <w:rsid w:val="00931F69"/>
    <w:rsid w:val="00934123"/>
    <w:rsid w:val="009452D4"/>
    <w:rsid w:val="00946A25"/>
    <w:rsid w:val="009471BE"/>
    <w:rsid w:val="00955774"/>
    <w:rsid w:val="009560B5"/>
    <w:rsid w:val="009645E6"/>
    <w:rsid w:val="009658BB"/>
    <w:rsid w:val="009703D6"/>
    <w:rsid w:val="00970921"/>
    <w:rsid w:val="0097181B"/>
    <w:rsid w:val="00971E9E"/>
    <w:rsid w:val="009747C2"/>
    <w:rsid w:val="009765D8"/>
    <w:rsid w:val="00976DC5"/>
    <w:rsid w:val="009818C7"/>
    <w:rsid w:val="00982C63"/>
    <w:rsid w:val="00982DD4"/>
    <w:rsid w:val="009840C7"/>
    <w:rsid w:val="009841E5"/>
    <w:rsid w:val="0098479F"/>
    <w:rsid w:val="00984A8A"/>
    <w:rsid w:val="009857B6"/>
    <w:rsid w:val="00985A8D"/>
    <w:rsid w:val="00986610"/>
    <w:rsid w:val="009877DC"/>
    <w:rsid w:val="00991F96"/>
    <w:rsid w:val="009928E0"/>
    <w:rsid w:val="00992EA1"/>
    <w:rsid w:val="00993C7D"/>
    <w:rsid w:val="00994390"/>
    <w:rsid w:val="00996F0A"/>
    <w:rsid w:val="009A1D86"/>
    <w:rsid w:val="009A2341"/>
    <w:rsid w:val="009A2A1C"/>
    <w:rsid w:val="009A44FE"/>
    <w:rsid w:val="009A59F6"/>
    <w:rsid w:val="009A7630"/>
    <w:rsid w:val="009B049C"/>
    <w:rsid w:val="009B11C8"/>
    <w:rsid w:val="009B2BCF"/>
    <w:rsid w:val="009B2FF8"/>
    <w:rsid w:val="009B474E"/>
    <w:rsid w:val="009B5BA3"/>
    <w:rsid w:val="009C199F"/>
    <w:rsid w:val="009C32A9"/>
    <w:rsid w:val="009C6D91"/>
    <w:rsid w:val="009D0027"/>
    <w:rsid w:val="009D0655"/>
    <w:rsid w:val="009D2CBB"/>
    <w:rsid w:val="009E0457"/>
    <w:rsid w:val="009E1E98"/>
    <w:rsid w:val="009E3ABE"/>
    <w:rsid w:val="009E3C4B"/>
    <w:rsid w:val="009E3F4C"/>
    <w:rsid w:val="009F0637"/>
    <w:rsid w:val="009F1F6F"/>
    <w:rsid w:val="009F5955"/>
    <w:rsid w:val="009F62A6"/>
    <w:rsid w:val="009F674F"/>
    <w:rsid w:val="009F799E"/>
    <w:rsid w:val="00A009E7"/>
    <w:rsid w:val="00A01E7F"/>
    <w:rsid w:val="00A02020"/>
    <w:rsid w:val="00A021BB"/>
    <w:rsid w:val="00A03C57"/>
    <w:rsid w:val="00A056CB"/>
    <w:rsid w:val="00A06E57"/>
    <w:rsid w:val="00A07A29"/>
    <w:rsid w:val="00A10FF1"/>
    <w:rsid w:val="00A119E3"/>
    <w:rsid w:val="00A1481F"/>
    <w:rsid w:val="00A1506B"/>
    <w:rsid w:val="00A17CB2"/>
    <w:rsid w:val="00A2277B"/>
    <w:rsid w:val="00A23191"/>
    <w:rsid w:val="00A26D58"/>
    <w:rsid w:val="00A319C0"/>
    <w:rsid w:val="00A32DF5"/>
    <w:rsid w:val="00A33271"/>
    <w:rsid w:val="00A33560"/>
    <w:rsid w:val="00A34462"/>
    <w:rsid w:val="00A364E4"/>
    <w:rsid w:val="00A371A5"/>
    <w:rsid w:val="00A44533"/>
    <w:rsid w:val="00A45F5B"/>
    <w:rsid w:val="00A47BDF"/>
    <w:rsid w:val="00A505B0"/>
    <w:rsid w:val="00A5069A"/>
    <w:rsid w:val="00A509A6"/>
    <w:rsid w:val="00A51CD7"/>
    <w:rsid w:val="00A5213E"/>
    <w:rsid w:val="00A52ADB"/>
    <w:rsid w:val="00A52E9B"/>
    <w:rsid w:val="00A533E8"/>
    <w:rsid w:val="00A542D9"/>
    <w:rsid w:val="00A543B8"/>
    <w:rsid w:val="00A561EC"/>
    <w:rsid w:val="00A56E64"/>
    <w:rsid w:val="00A624C3"/>
    <w:rsid w:val="00A651AB"/>
    <w:rsid w:val="00A6641C"/>
    <w:rsid w:val="00A70CB3"/>
    <w:rsid w:val="00A767D2"/>
    <w:rsid w:val="00A77616"/>
    <w:rsid w:val="00A805DA"/>
    <w:rsid w:val="00A811B4"/>
    <w:rsid w:val="00A81317"/>
    <w:rsid w:val="00A83C92"/>
    <w:rsid w:val="00A83E03"/>
    <w:rsid w:val="00A87CDE"/>
    <w:rsid w:val="00A9039D"/>
    <w:rsid w:val="00A92BAF"/>
    <w:rsid w:val="00A94737"/>
    <w:rsid w:val="00A94BA3"/>
    <w:rsid w:val="00A96CBA"/>
    <w:rsid w:val="00AA17AC"/>
    <w:rsid w:val="00AA1A83"/>
    <w:rsid w:val="00AB1ACD"/>
    <w:rsid w:val="00AB1B05"/>
    <w:rsid w:val="00AB277F"/>
    <w:rsid w:val="00AB4099"/>
    <w:rsid w:val="00AB449A"/>
    <w:rsid w:val="00AB7A9A"/>
    <w:rsid w:val="00AC3DD9"/>
    <w:rsid w:val="00AC4EC1"/>
    <w:rsid w:val="00AC55AB"/>
    <w:rsid w:val="00AD14F9"/>
    <w:rsid w:val="00AD1F60"/>
    <w:rsid w:val="00AD35D6"/>
    <w:rsid w:val="00AD5487"/>
    <w:rsid w:val="00AD56EC"/>
    <w:rsid w:val="00AD58C5"/>
    <w:rsid w:val="00AE36C4"/>
    <w:rsid w:val="00AE3E32"/>
    <w:rsid w:val="00AE472C"/>
    <w:rsid w:val="00AE5375"/>
    <w:rsid w:val="00AE6CF8"/>
    <w:rsid w:val="00AF0867"/>
    <w:rsid w:val="00AF0DF2"/>
    <w:rsid w:val="00AF1E34"/>
    <w:rsid w:val="00AF20EE"/>
    <w:rsid w:val="00AF4CAC"/>
    <w:rsid w:val="00AF6390"/>
    <w:rsid w:val="00B03E0D"/>
    <w:rsid w:val="00B054F8"/>
    <w:rsid w:val="00B05F23"/>
    <w:rsid w:val="00B0741E"/>
    <w:rsid w:val="00B074EA"/>
    <w:rsid w:val="00B1111E"/>
    <w:rsid w:val="00B129CE"/>
    <w:rsid w:val="00B1369B"/>
    <w:rsid w:val="00B20F9C"/>
    <w:rsid w:val="00B216C1"/>
    <w:rsid w:val="00B2219A"/>
    <w:rsid w:val="00B30B1D"/>
    <w:rsid w:val="00B330B4"/>
    <w:rsid w:val="00B3581B"/>
    <w:rsid w:val="00B36B81"/>
    <w:rsid w:val="00B36FEE"/>
    <w:rsid w:val="00B37C80"/>
    <w:rsid w:val="00B40962"/>
    <w:rsid w:val="00B448AD"/>
    <w:rsid w:val="00B4585E"/>
    <w:rsid w:val="00B45B01"/>
    <w:rsid w:val="00B5092B"/>
    <w:rsid w:val="00B51536"/>
    <w:rsid w:val="00B5194E"/>
    <w:rsid w:val="00B51AF5"/>
    <w:rsid w:val="00B531FC"/>
    <w:rsid w:val="00B53946"/>
    <w:rsid w:val="00B55347"/>
    <w:rsid w:val="00B5723F"/>
    <w:rsid w:val="00B57E5E"/>
    <w:rsid w:val="00B619D4"/>
    <w:rsid w:val="00B61F37"/>
    <w:rsid w:val="00B62125"/>
    <w:rsid w:val="00B67A7C"/>
    <w:rsid w:val="00B72151"/>
    <w:rsid w:val="00B731FA"/>
    <w:rsid w:val="00B7770F"/>
    <w:rsid w:val="00B77A89"/>
    <w:rsid w:val="00B77B27"/>
    <w:rsid w:val="00B77DA9"/>
    <w:rsid w:val="00B80269"/>
    <w:rsid w:val="00B8134E"/>
    <w:rsid w:val="00B81B55"/>
    <w:rsid w:val="00B84613"/>
    <w:rsid w:val="00B87AF0"/>
    <w:rsid w:val="00B9037B"/>
    <w:rsid w:val="00B910BD"/>
    <w:rsid w:val="00B93834"/>
    <w:rsid w:val="00B95495"/>
    <w:rsid w:val="00B96469"/>
    <w:rsid w:val="00BA051D"/>
    <w:rsid w:val="00BA0DA2"/>
    <w:rsid w:val="00BA2981"/>
    <w:rsid w:val="00BA2C38"/>
    <w:rsid w:val="00BA42EE"/>
    <w:rsid w:val="00BA48F9"/>
    <w:rsid w:val="00BB0DCA"/>
    <w:rsid w:val="00BB2666"/>
    <w:rsid w:val="00BB6B80"/>
    <w:rsid w:val="00BB6DD2"/>
    <w:rsid w:val="00BC1A70"/>
    <w:rsid w:val="00BC3773"/>
    <w:rsid w:val="00BC381A"/>
    <w:rsid w:val="00BC57D4"/>
    <w:rsid w:val="00BC7E31"/>
    <w:rsid w:val="00BD0962"/>
    <w:rsid w:val="00BD0D04"/>
    <w:rsid w:val="00BD1EED"/>
    <w:rsid w:val="00BD1F8B"/>
    <w:rsid w:val="00BE1A02"/>
    <w:rsid w:val="00BE7238"/>
    <w:rsid w:val="00BF0DA2"/>
    <w:rsid w:val="00BF109C"/>
    <w:rsid w:val="00BF285D"/>
    <w:rsid w:val="00BF34FA"/>
    <w:rsid w:val="00BF39BD"/>
    <w:rsid w:val="00BF4128"/>
    <w:rsid w:val="00BF4B91"/>
    <w:rsid w:val="00BF6B85"/>
    <w:rsid w:val="00BF6B89"/>
    <w:rsid w:val="00C004B6"/>
    <w:rsid w:val="00C01433"/>
    <w:rsid w:val="00C0215A"/>
    <w:rsid w:val="00C030E5"/>
    <w:rsid w:val="00C047A7"/>
    <w:rsid w:val="00C05DE5"/>
    <w:rsid w:val="00C07DAE"/>
    <w:rsid w:val="00C10504"/>
    <w:rsid w:val="00C1113F"/>
    <w:rsid w:val="00C149C5"/>
    <w:rsid w:val="00C206DC"/>
    <w:rsid w:val="00C213FD"/>
    <w:rsid w:val="00C23F27"/>
    <w:rsid w:val="00C24B9E"/>
    <w:rsid w:val="00C24F21"/>
    <w:rsid w:val="00C24F83"/>
    <w:rsid w:val="00C259A3"/>
    <w:rsid w:val="00C30B22"/>
    <w:rsid w:val="00C33027"/>
    <w:rsid w:val="00C34240"/>
    <w:rsid w:val="00C34BE0"/>
    <w:rsid w:val="00C36E04"/>
    <w:rsid w:val="00C37667"/>
    <w:rsid w:val="00C400C2"/>
    <w:rsid w:val="00C435DB"/>
    <w:rsid w:val="00C446C5"/>
    <w:rsid w:val="00C44733"/>
    <w:rsid w:val="00C44D73"/>
    <w:rsid w:val="00C5082D"/>
    <w:rsid w:val="00C50B42"/>
    <w:rsid w:val="00C516FF"/>
    <w:rsid w:val="00C52BFA"/>
    <w:rsid w:val="00C53D1D"/>
    <w:rsid w:val="00C53F26"/>
    <w:rsid w:val="00C540BC"/>
    <w:rsid w:val="00C5537C"/>
    <w:rsid w:val="00C6036D"/>
    <w:rsid w:val="00C62114"/>
    <w:rsid w:val="00C62205"/>
    <w:rsid w:val="00C64F7D"/>
    <w:rsid w:val="00C65E5A"/>
    <w:rsid w:val="00C67309"/>
    <w:rsid w:val="00C67C58"/>
    <w:rsid w:val="00C72149"/>
    <w:rsid w:val="00C74934"/>
    <w:rsid w:val="00C7614E"/>
    <w:rsid w:val="00C77BF1"/>
    <w:rsid w:val="00C80D60"/>
    <w:rsid w:val="00C81D11"/>
    <w:rsid w:val="00C827AE"/>
    <w:rsid w:val="00C82FBD"/>
    <w:rsid w:val="00C85267"/>
    <w:rsid w:val="00C8721B"/>
    <w:rsid w:val="00C9372C"/>
    <w:rsid w:val="00C9470E"/>
    <w:rsid w:val="00C95CEB"/>
    <w:rsid w:val="00C95D4F"/>
    <w:rsid w:val="00C9769F"/>
    <w:rsid w:val="00CA1054"/>
    <w:rsid w:val="00CA63EB"/>
    <w:rsid w:val="00CA69F1"/>
    <w:rsid w:val="00CB2E8C"/>
    <w:rsid w:val="00CB38F4"/>
    <w:rsid w:val="00CB6991"/>
    <w:rsid w:val="00CC5D68"/>
    <w:rsid w:val="00CC6194"/>
    <w:rsid w:val="00CC6305"/>
    <w:rsid w:val="00CC78A5"/>
    <w:rsid w:val="00CC78D5"/>
    <w:rsid w:val="00CD0516"/>
    <w:rsid w:val="00CD3132"/>
    <w:rsid w:val="00CD647C"/>
    <w:rsid w:val="00CD756B"/>
    <w:rsid w:val="00CE180C"/>
    <w:rsid w:val="00CE2895"/>
    <w:rsid w:val="00CE3C7A"/>
    <w:rsid w:val="00CE5ACD"/>
    <w:rsid w:val="00CE734F"/>
    <w:rsid w:val="00CE7E6F"/>
    <w:rsid w:val="00CF112E"/>
    <w:rsid w:val="00CF4828"/>
    <w:rsid w:val="00CF5F4F"/>
    <w:rsid w:val="00CF6D90"/>
    <w:rsid w:val="00D017D0"/>
    <w:rsid w:val="00D06917"/>
    <w:rsid w:val="00D131B3"/>
    <w:rsid w:val="00D21599"/>
    <w:rsid w:val="00D218DC"/>
    <w:rsid w:val="00D24E56"/>
    <w:rsid w:val="00D31643"/>
    <w:rsid w:val="00D31AEB"/>
    <w:rsid w:val="00D3256C"/>
    <w:rsid w:val="00D32D8A"/>
    <w:rsid w:val="00D32ECD"/>
    <w:rsid w:val="00D361E4"/>
    <w:rsid w:val="00D36641"/>
    <w:rsid w:val="00D40658"/>
    <w:rsid w:val="00D40F1D"/>
    <w:rsid w:val="00D42A8F"/>
    <w:rsid w:val="00D439F6"/>
    <w:rsid w:val="00D459C6"/>
    <w:rsid w:val="00D47D15"/>
    <w:rsid w:val="00D50729"/>
    <w:rsid w:val="00D50C19"/>
    <w:rsid w:val="00D52D06"/>
    <w:rsid w:val="00D5379E"/>
    <w:rsid w:val="00D538C8"/>
    <w:rsid w:val="00D62643"/>
    <w:rsid w:val="00D64C0F"/>
    <w:rsid w:val="00D65453"/>
    <w:rsid w:val="00D66F0E"/>
    <w:rsid w:val="00D720A9"/>
    <w:rsid w:val="00D72EFE"/>
    <w:rsid w:val="00D73026"/>
    <w:rsid w:val="00D76227"/>
    <w:rsid w:val="00D77DF1"/>
    <w:rsid w:val="00D80910"/>
    <w:rsid w:val="00D864C4"/>
    <w:rsid w:val="00D86AFF"/>
    <w:rsid w:val="00D919AD"/>
    <w:rsid w:val="00D92A07"/>
    <w:rsid w:val="00D92B0E"/>
    <w:rsid w:val="00D9311C"/>
    <w:rsid w:val="00D95A44"/>
    <w:rsid w:val="00D95D16"/>
    <w:rsid w:val="00D97C76"/>
    <w:rsid w:val="00DA1B7B"/>
    <w:rsid w:val="00DA3F57"/>
    <w:rsid w:val="00DA641E"/>
    <w:rsid w:val="00DB02B4"/>
    <w:rsid w:val="00DB3677"/>
    <w:rsid w:val="00DB538D"/>
    <w:rsid w:val="00DB5611"/>
    <w:rsid w:val="00DB5ECB"/>
    <w:rsid w:val="00DC275C"/>
    <w:rsid w:val="00DC2810"/>
    <w:rsid w:val="00DC2F72"/>
    <w:rsid w:val="00DC40CB"/>
    <w:rsid w:val="00DC4B0D"/>
    <w:rsid w:val="00DC5A9A"/>
    <w:rsid w:val="00DC6D9D"/>
    <w:rsid w:val="00DC6E2B"/>
    <w:rsid w:val="00DC7FE1"/>
    <w:rsid w:val="00DD3F3F"/>
    <w:rsid w:val="00DD4B0C"/>
    <w:rsid w:val="00DD5572"/>
    <w:rsid w:val="00DE0718"/>
    <w:rsid w:val="00DE0BB7"/>
    <w:rsid w:val="00DE5D80"/>
    <w:rsid w:val="00DF2738"/>
    <w:rsid w:val="00DF300E"/>
    <w:rsid w:val="00DF55E7"/>
    <w:rsid w:val="00DF58CD"/>
    <w:rsid w:val="00DF61C8"/>
    <w:rsid w:val="00DF65DE"/>
    <w:rsid w:val="00E019A5"/>
    <w:rsid w:val="00E01FE4"/>
    <w:rsid w:val="00E02A44"/>
    <w:rsid w:val="00E02EC8"/>
    <w:rsid w:val="00E037F5"/>
    <w:rsid w:val="00E0393D"/>
    <w:rsid w:val="00E04292"/>
    <w:rsid w:val="00E04ECB"/>
    <w:rsid w:val="00E05A09"/>
    <w:rsid w:val="00E05F1C"/>
    <w:rsid w:val="00E06CA1"/>
    <w:rsid w:val="00E075B8"/>
    <w:rsid w:val="00E07705"/>
    <w:rsid w:val="00E07A39"/>
    <w:rsid w:val="00E07CDD"/>
    <w:rsid w:val="00E100AB"/>
    <w:rsid w:val="00E11FD6"/>
    <w:rsid w:val="00E1265A"/>
    <w:rsid w:val="00E172B8"/>
    <w:rsid w:val="00E17FB4"/>
    <w:rsid w:val="00E20B75"/>
    <w:rsid w:val="00E214F2"/>
    <w:rsid w:val="00E22EB7"/>
    <w:rsid w:val="00E2371E"/>
    <w:rsid w:val="00E24BD7"/>
    <w:rsid w:val="00E26523"/>
    <w:rsid w:val="00E26809"/>
    <w:rsid w:val="00E31923"/>
    <w:rsid w:val="00E33EA6"/>
    <w:rsid w:val="00E3412D"/>
    <w:rsid w:val="00E36665"/>
    <w:rsid w:val="00E36FD5"/>
    <w:rsid w:val="00E374DA"/>
    <w:rsid w:val="00E37F27"/>
    <w:rsid w:val="00E433D5"/>
    <w:rsid w:val="00E44F28"/>
    <w:rsid w:val="00E45C8E"/>
    <w:rsid w:val="00E47114"/>
    <w:rsid w:val="00E50360"/>
    <w:rsid w:val="00E51FE5"/>
    <w:rsid w:val="00E56958"/>
    <w:rsid w:val="00E56DA8"/>
    <w:rsid w:val="00E57322"/>
    <w:rsid w:val="00E6044C"/>
    <w:rsid w:val="00E628CB"/>
    <w:rsid w:val="00E62AD9"/>
    <w:rsid w:val="00E62D36"/>
    <w:rsid w:val="00E638C8"/>
    <w:rsid w:val="00E73447"/>
    <w:rsid w:val="00E7509B"/>
    <w:rsid w:val="00E81E65"/>
    <w:rsid w:val="00E82615"/>
    <w:rsid w:val="00E86590"/>
    <w:rsid w:val="00E86E87"/>
    <w:rsid w:val="00E90337"/>
    <w:rsid w:val="00E907FF"/>
    <w:rsid w:val="00EA14AB"/>
    <w:rsid w:val="00EA407A"/>
    <w:rsid w:val="00EA42D1"/>
    <w:rsid w:val="00EA42EF"/>
    <w:rsid w:val="00EA52D4"/>
    <w:rsid w:val="00EA7449"/>
    <w:rsid w:val="00EB2DD1"/>
    <w:rsid w:val="00EB3C04"/>
    <w:rsid w:val="00EB6B37"/>
    <w:rsid w:val="00EC29FE"/>
    <w:rsid w:val="00EC3C70"/>
    <w:rsid w:val="00EC5AD3"/>
    <w:rsid w:val="00EC628F"/>
    <w:rsid w:val="00ED0632"/>
    <w:rsid w:val="00ED1D8A"/>
    <w:rsid w:val="00ED32BE"/>
    <w:rsid w:val="00ED3A3D"/>
    <w:rsid w:val="00ED4EED"/>
    <w:rsid w:val="00ED538A"/>
    <w:rsid w:val="00ED6FBC"/>
    <w:rsid w:val="00ED7D88"/>
    <w:rsid w:val="00EE035D"/>
    <w:rsid w:val="00EE2F16"/>
    <w:rsid w:val="00EE3861"/>
    <w:rsid w:val="00EF084D"/>
    <w:rsid w:val="00EF2581"/>
    <w:rsid w:val="00EF2E73"/>
    <w:rsid w:val="00EF6447"/>
    <w:rsid w:val="00EF7683"/>
    <w:rsid w:val="00EF7A2D"/>
    <w:rsid w:val="00F00730"/>
    <w:rsid w:val="00F00BBA"/>
    <w:rsid w:val="00F04F8D"/>
    <w:rsid w:val="00F10AD0"/>
    <w:rsid w:val="00F116CC"/>
    <w:rsid w:val="00F12BD1"/>
    <w:rsid w:val="00F149BF"/>
    <w:rsid w:val="00F15327"/>
    <w:rsid w:val="00F15501"/>
    <w:rsid w:val="00F168CF"/>
    <w:rsid w:val="00F16915"/>
    <w:rsid w:val="00F22FD3"/>
    <w:rsid w:val="00F234C7"/>
    <w:rsid w:val="00F2555C"/>
    <w:rsid w:val="00F26B7E"/>
    <w:rsid w:val="00F31DF3"/>
    <w:rsid w:val="00F33887"/>
    <w:rsid w:val="00F33AE5"/>
    <w:rsid w:val="00F357D5"/>
    <w:rsid w:val="00F3597D"/>
    <w:rsid w:val="00F37EB2"/>
    <w:rsid w:val="00F41CD1"/>
    <w:rsid w:val="00F43474"/>
    <w:rsid w:val="00F4376D"/>
    <w:rsid w:val="00F441C7"/>
    <w:rsid w:val="00F45399"/>
    <w:rsid w:val="00F465EA"/>
    <w:rsid w:val="00F54E7B"/>
    <w:rsid w:val="00F55A88"/>
    <w:rsid w:val="00F56185"/>
    <w:rsid w:val="00F5792B"/>
    <w:rsid w:val="00F679FA"/>
    <w:rsid w:val="00F74005"/>
    <w:rsid w:val="00F75987"/>
    <w:rsid w:val="00F76884"/>
    <w:rsid w:val="00F81B35"/>
    <w:rsid w:val="00F83D24"/>
    <w:rsid w:val="00F83DD9"/>
    <w:rsid w:val="00F83F40"/>
    <w:rsid w:val="00F84607"/>
    <w:rsid w:val="00F8662A"/>
    <w:rsid w:val="00F867B3"/>
    <w:rsid w:val="00F91687"/>
    <w:rsid w:val="00F9774D"/>
    <w:rsid w:val="00FA117A"/>
    <w:rsid w:val="00FA457B"/>
    <w:rsid w:val="00FA4DED"/>
    <w:rsid w:val="00FB0C0F"/>
    <w:rsid w:val="00FB211F"/>
    <w:rsid w:val="00FB386A"/>
    <w:rsid w:val="00FB5B1A"/>
    <w:rsid w:val="00FB663C"/>
    <w:rsid w:val="00FC0786"/>
    <w:rsid w:val="00FC3001"/>
    <w:rsid w:val="00FC4114"/>
    <w:rsid w:val="00FC49EF"/>
    <w:rsid w:val="00FC52AB"/>
    <w:rsid w:val="00FD073D"/>
    <w:rsid w:val="00FD3EF7"/>
    <w:rsid w:val="00FD41ED"/>
    <w:rsid w:val="00FD5B74"/>
    <w:rsid w:val="00FD6AB6"/>
    <w:rsid w:val="00FE0C23"/>
    <w:rsid w:val="00FE32AE"/>
    <w:rsid w:val="00FE36E2"/>
    <w:rsid w:val="00FE38A2"/>
    <w:rsid w:val="00FE56B5"/>
    <w:rsid w:val="00FE5B88"/>
    <w:rsid w:val="00FF0D77"/>
    <w:rsid w:val="00FF11AD"/>
    <w:rsid w:val="00FF1749"/>
    <w:rsid w:val="00FF2971"/>
    <w:rsid w:val="00FF34D4"/>
    <w:rsid w:val="00FF39EF"/>
    <w:rsid w:val="00FF422C"/>
    <w:rsid w:val="00FF4973"/>
    <w:rsid w:val="00FF7E21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34BEE9"/>
  <w15:docId w15:val="{2573BBAA-7871-4CAF-BCE7-712AC585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0685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customStyle="1" w:styleId="ARTartustawynprozporzdzenia">
    <w:name w:val="ART(§) – art. ustawy (§ np. rozporządzenia)"/>
    <w:qFormat/>
    <w:rsid w:val="008A1BE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F8460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basedOn w:val="Normalny"/>
    <w:uiPriority w:val="13"/>
    <w:rsid w:val="00141D9A"/>
    <w:pPr>
      <w:spacing w:line="360" w:lineRule="auto"/>
      <w:ind w:left="510" w:hanging="510"/>
      <w:jc w:val="both"/>
    </w:pPr>
    <w:rPr>
      <w:rFonts w:ascii="Times" w:hAnsi="Times"/>
      <w:sz w:val="24"/>
      <w:szCs w:val="24"/>
      <w:lang w:eastAsia="pl-PL"/>
    </w:rPr>
  </w:style>
  <w:style w:type="paragraph" w:customStyle="1" w:styleId="LITlitera">
    <w:name w:val="LIT – litera"/>
    <w:basedOn w:val="Normalny"/>
    <w:uiPriority w:val="14"/>
    <w:rsid w:val="00141D9A"/>
    <w:pPr>
      <w:spacing w:line="360" w:lineRule="auto"/>
      <w:ind w:left="986" w:hanging="476"/>
      <w:jc w:val="both"/>
    </w:pPr>
    <w:rPr>
      <w:rFonts w:ascii="Times" w:hAnsi="Times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86E87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4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A11A-3801-4442-BFF8-DBBD730B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2318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Links>
    <vt:vector size="30" baseType="variant">
      <vt:variant>
        <vt:i4>1638433</vt:i4>
      </vt:variant>
      <vt:variant>
        <vt:i4>77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</vt:lpwstr>
      </vt:variant>
      <vt:variant>
        <vt:lpwstr/>
      </vt:variant>
      <vt:variant>
        <vt:i4>8323197</vt:i4>
      </vt:variant>
      <vt:variant>
        <vt:i4>74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</vt:lpwstr>
      </vt:variant>
      <vt:variant>
        <vt:lpwstr>p_p_id_101_INSTANCE_S0gu_</vt:lpwstr>
      </vt:variant>
      <vt:variant>
        <vt:i4>3145787</vt:i4>
      </vt:variant>
      <vt:variant>
        <vt:i4>6</vt:i4>
      </vt:variant>
      <vt:variant>
        <vt:i4>0</vt:i4>
      </vt:variant>
      <vt:variant>
        <vt:i4>5</vt:i4>
      </vt:variant>
      <vt:variant>
        <vt:lpwstr>http://administracja.mswia.gov.pl/adm/baza-jst/843,Samorzad-terytorialny-w-Polsce.html</vt:lpwstr>
      </vt:variant>
      <vt:variant>
        <vt:lpwstr/>
      </vt:variant>
      <vt:variant>
        <vt:i4>3145787</vt:i4>
      </vt:variant>
      <vt:variant>
        <vt:i4>3</vt:i4>
      </vt:variant>
      <vt:variant>
        <vt:i4>0</vt:i4>
      </vt:variant>
      <vt:variant>
        <vt:i4>5</vt:i4>
      </vt:variant>
      <vt:variant>
        <vt:lpwstr>http://administracja.mswia.gov.pl/adm/baza-jst/843,Samorzad-terytorialny-w-Polsce.html</vt:lpwstr>
      </vt:variant>
      <vt:variant>
        <vt:lpwstr/>
      </vt:variant>
      <vt:variant>
        <vt:i4>6357014</vt:i4>
      </vt:variant>
      <vt:variant>
        <vt:i4>0</vt:i4>
      </vt:variant>
      <vt:variant>
        <vt:i4>0</vt:i4>
      </vt:variant>
      <vt:variant>
        <vt:i4>5</vt:i4>
      </vt:variant>
      <vt:variant>
        <vt:lpwstr>mailto:sekretariatDL@mi.gov.pl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Sękowski</dc:creator>
  <cp:lastModifiedBy>Kłys Katarzyna</cp:lastModifiedBy>
  <cp:revision>28</cp:revision>
  <dcterms:created xsi:type="dcterms:W3CDTF">2025-10-03T11:56:00Z</dcterms:created>
  <dcterms:modified xsi:type="dcterms:W3CDTF">2025-10-15T09:52:00Z</dcterms:modified>
</cp:coreProperties>
</file>